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3F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73F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</w:t>
      </w:r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образовательное учреждение«</w:t>
      </w:r>
      <w:proofErr w:type="spellStart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Зыковская</w:t>
      </w:r>
      <w:proofErr w:type="spellEnd"/>
      <w:r w:rsidRPr="00DE1D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средняя общеобразовательная школа»</w:t>
      </w:r>
    </w:p>
    <w:p w:rsidR="0027573F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771"/>
        <w:tblW w:w="14988" w:type="dxa"/>
        <w:tblLook w:val="01E0"/>
      </w:tblPr>
      <w:tblGrid>
        <w:gridCol w:w="5138"/>
        <w:gridCol w:w="5160"/>
        <w:gridCol w:w="4690"/>
      </w:tblGrid>
      <w:tr w:rsidR="0027573F" w:rsidRPr="00DE1D35" w:rsidTr="00727FA0">
        <w:trPr>
          <w:trHeight w:val="2060"/>
        </w:trPr>
        <w:tc>
          <w:tcPr>
            <w:tcW w:w="5138" w:type="dxa"/>
          </w:tcPr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Рассмотрено на методическом объединении учителей начальных классов 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27573F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И.А.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0" w:type="dxa"/>
          </w:tcPr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МС школы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МС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Н.А.____________</w:t>
            </w:r>
          </w:p>
        </w:tc>
        <w:tc>
          <w:tcPr>
            <w:tcW w:w="4690" w:type="dxa"/>
          </w:tcPr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27573F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МБОУ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Зыковская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7573F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Загородний</w:t>
            </w:r>
            <w:proofErr w:type="spellEnd"/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 </w:t>
            </w:r>
          </w:p>
          <w:p w:rsidR="0027573F" w:rsidRPr="00DE1D35" w:rsidRDefault="0027573F" w:rsidP="00727F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</w:t>
            </w:r>
            <w:r w:rsidRPr="00DE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</w:tbl>
    <w:p w:rsidR="0027573F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73F" w:rsidRPr="00DE1D35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учебному предмету:</w:t>
      </w:r>
    </w:p>
    <w:p w:rsidR="0027573F" w:rsidRPr="00DE1D35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чтение»</w:t>
      </w:r>
    </w:p>
    <w:p w:rsidR="0027573F" w:rsidRPr="00A37789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3F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 программы  20</w:t>
      </w:r>
      <w:r w:rsidRPr="004816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Pr="004816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77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Pr="00A3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год </w:t>
      </w:r>
    </w:p>
    <w:p w:rsidR="009F477B" w:rsidRPr="00A37789" w:rsidRDefault="009F477B" w:rsidP="0027573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77B" w:rsidRPr="0014421B" w:rsidRDefault="009F477B" w:rsidP="009F477B">
      <w:pPr>
        <w:pStyle w:val="Standard"/>
        <w:tabs>
          <w:tab w:val="left" w:pos="14287"/>
        </w:tabs>
        <w:spacing w:line="360" w:lineRule="auto"/>
        <w:ind w:right="2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1B">
        <w:rPr>
          <w:rFonts w:ascii="Times New Roman" w:hAnsi="Times New Roman" w:cs="Times New Roman"/>
          <w:sz w:val="28"/>
          <w:szCs w:val="28"/>
        </w:rPr>
        <w:t xml:space="preserve">Составлено на основе авторской программы: </w:t>
      </w:r>
      <w:proofErr w:type="gramStart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"Литературное чтение" 1-4 классы» автор – </w:t>
      </w:r>
      <w:proofErr w:type="spellStart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Кац</w:t>
      </w:r>
      <w:proofErr w:type="spellEnd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Э.Э. (Программы</w:t>
      </w:r>
      <w:proofErr w:type="gramEnd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общеобразовательных учреждений. Начальная школа. 1-4-й класс. </w:t>
      </w:r>
      <w:proofErr w:type="gramStart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</w:r>
      <w:proofErr w:type="gramEnd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М.: АСТ: </w:t>
      </w:r>
      <w:proofErr w:type="spellStart"/>
      <w:proofErr w:type="gramStart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Астрель</w:t>
      </w:r>
      <w:proofErr w:type="spellEnd"/>
      <w:r w:rsidRPr="0014421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, 2011).</w:t>
      </w:r>
      <w:proofErr w:type="gramEnd"/>
    </w:p>
    <w:p w:rsidR="0027573F" w:rsidRPr="00DE1D35" w:rsidRDefault="0027573F" w:rsidP="0027573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73F" w:rsidRPr="00DE1D35" w:rsidRDefault="0027573F" w:rsidP="002757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</w:t>
      </w:r>
      <w:r w:rsidR="009F47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F477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Мячикова</w:t>
      </w:r>
      <w:proofErr w:type="spellEnd"/>
      <w:r w:rsidR="009F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</w:t>
      </w:r>
      <w:r w:rsidR="009F47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</w:p>
    <w:p w:rsidR="0027573F" w:rsidRDefault="0027573F" w:rsidP="0027573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73F" w:rsidRDefault="0027573F" w:rsidP="0027573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73F" w:rsidRDefault="0027573F" w:rsidP="002757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Зыково,</w:t>
      </w:r>
      <w:r w:rsidRPr="00DE1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г.</w:t>
      </w:r>
    </w:p>
    <w:p w:rsidR="0027573F" w:rsidRPr="00586A6D" w:rsidRDefault="0027573F" w:rsidP="002757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27573F" w:rsidRPr="00586A6D" w:rsidRDefault="0027573F" w:rsidP="0027573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73F" w:rsidRPr="00586A6D" w:rsidRDefault="0027573F" w:rsidP="002757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Нормативная база</w:t>
      </w:r>
    </w:p>
    <w:p w:rsidR="0027573F" w:rsidRDefault="0027573F" w:rsidP="0087114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по </w:t>
      </w:r>
      <w:r w:rsidR="00871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для 1-4  классов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573F" w:rsidRPr="00B902E4" w:rsidRDefault="0027573F" w:rsidP="00275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</w:t>
      </w:r>
      <w:r w:rsidRPr="00B902E4">
        <w:rPr>
          <w:rFonts w:ascii="Times New Roman" w:eastAsia="Calibri" w:hAnsi="Times New Roman" w:cs="Times New Roman"/>
          <w:sz w:val="24"/>
          <w:szCs w:val="24"/>
        </w:rPr>
        <w:t>закона  от 29 декабря 2012  года № 273-ФЗ «Об образовании в Российской  Федерации»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573F" w:rsidRPr="00B902E4" w:rsidRDefault="0027573F" w:rsidP="00275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государственного образовательного стандарта начального общего образования, утвержденного приказом </w:t>
      </w:r>
      <w:proofErr w:type="spellStart"/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России от 06.10.2009 № 373, с изменениями </w:t>
      </w:r>
      <w:r w:rsidRPr="00B902E4">
        <w:rPr>
          <w:rFonts w:ascii="Times New Roman" w:hAnsi="Times New Roman"/>
          <w:bCs/>
          <w:sz w:val="24"/>
          <w:szCs w:val="24"/>
          <w:lang w:eastAsia="ru-RU"/>
        </w:rPr>
        <w:t>и дополнениями от:</w:t>
      </w:r>
      <w:r w:rsidRPr="00B902E4">
        <w:rPr>
          <w:rFonts w:ascii="Times New Roman" w:hAnsi="Times New Roman"/>
          <w:sz w:val="24"/>
          <w:szCs w:val="24"/>
          <w:lang w:eastAsia="ru-RU"/>
        </w:rPr>
        <w:t>26 ноября 2010 г., 22 сентября 2011 г., 18 декабря 2012 г., 29 декабря 2014 г., 18 мая, 31 декабря 2015 г</w:t>
      </w:r>
      <w:r w:rsidRPr="00B90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573F" w:rsidRPr="00B902E4" w:rsidRDefault="0027573F" w:rsidP="002757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ООП НОО МБОУ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Зыковская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СОШ»;</w:t>
      </w:r>
    </w:p>
    <w:p w:rsidR="009F477B" w:rsidRPr="009F477B" w:rsidRDefault="009F477B" w:rsidP="009F477B">
      <w:pPr>
        <w:pStyle w:val="Standard"/>
        <w:numPr>
          <w:ilvl w:val="0"/>
          <w:numId w:val="1"/>
        </w:numPr>
        <w:tabs>
          <w:tab w:val="left" w:pos="14287"/>
        </w:tabs>
        <w:spacing w:line="240" w:lineRule="auto"/>
        <w:ind w:left="714" w:right="25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477B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proofErr w:type="gramStart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"Литературное чтение" 1-4 классы» автор – </w:t>
      </w:r>
      <w:proofErr w:type="spellStart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Э.Э. (Программы общеобразовательных учреждений.</w:t>
      </w:r>
      <w:proofErr w:type="gramEnd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Начальная школа. 1-4-й класс. </w:t>
      </w:r>
      <w:proofErr w:type="gramStart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</w:r>
      <w:proofErr w:type="gramEnd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М.: АСТ: </w:t>
      </w:r>
      <w:proofErr w:type="spellStart"/>
      <w:proofErr w:type="gramStart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, 2011).</w:t>
      </w:r>
      <w:proofErr w:type="gramEnd"/>
    </w:p>
    <w:p w:rsidR="000530AB" w:rsidRDefault="000530AB">
      <w:pPr>
        <w:rPr>
          <w:sz w:val="20"/>
        </w:rPr>
      </w:pPr>
    </w:p>
    <w:p w:rsidR="0027573F" w:rsidRPr="00586A6D" w:rsidRDefault="0027573F" w:rsidP="002757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A6D">
        <w:rPr>
          <w:rFonts w:ascii="Times New Roman" w:eastAsia="Times New Roman" w:hAnsi="Times New Roman" w:cs="Times New Roman"/>
          <w:b/>
          <w:sz w:val="24"/>
          <w:szCs w:val="24"/>
        </w:rPr>
        <w:t xml:space="preserve">1.2. Название учебного  предмета и УМК </w:t>
      </w:r>
    </w:p>
    <w:p w:rsidR="0027573F" w:rsidRDefault="0027573F" w:rsidP="0027573F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86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86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УМК входят:</w:t>
      </w:r>
    </w:p>
    <w:p w:rsidR="009F477B" w:rsidRDefault="009F477B" w:rsidP="009F47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9F477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1 </w:t>
      </w:r>
      <w:r w:rsidRPr="009F477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класс</w:t>
      </w:r>
    </w:p>
    <w:p w:rsidR="001B42CD" w:rsidRPr="001B42CD" w:rsidRDefault="001B42CD" w:rsidP="001B42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Андрианова Т.М. «Букварь» 1 класс. Учебник. — М.: ACT, </w:t>
      </w:r>
      <w:proofErr w:type="spellStart"/>
      <w:r w:rsidRPr="001B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1B4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1 класс. Учебник. </w:t>
      </w:r>
      <w:proofErr w:type="gram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АСТ,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1 класс. Рабочая тетрадь. - М.,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2 класс. Учебник. В 2 ч. </w:t>
      </w:r>
      <w:proofErr w:type="gram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АСТ,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2 класс. Рабочие тетради № 1, №2. -М.,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3 класс. Учебник. В 3 ч. </w:t>
      </w:r>
      <w:proofErr w:type="gram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-М</w:t>
      </w:r>
      <w:proofErr w:type="gram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АСТ,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3 класс. Рабочие тетради № 1, №2, № 3. - М.,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4 класс. Учебник. В 3 ч. - М., АСТ,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F477B" w:rsidRPr="009F477B" w:rsidRDefault="009F477B" w:rsidP="009F477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Э.Э. </w:t>
      </w:r>
      <w:proofErr w:type="spellStart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Кац</w:t>
      </w:r>
      <w:proofErr w:type="spellEnd"/>
      <w:r w:rsidRPr="009F477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 </w:t>
      </w:r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4 класс. Рабочие тетради № 1, №2, № 3. -М., </w:t>
      </w:r>
      <w:proofErr w:type="spellStart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Астрель</w:t>
      </w:r>
      <w:proofErr w:type="spellEnd"/>
      <w:r w:rsidRPr="009F47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7573F" w:rsidRDefault="0027573F" w:rsidP="002757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73F" w:rsidRPr="0027573F" w:rsidRDefault="0027573F" w:rsidP="0027573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изучения данного предмета.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достижение целей, определённых в Федеральном государственном стандарте начального общего образования (ФГОС НОО). В соответствии с этими целями и методической концепцией автора можно сформулировать следующие задачи курса:  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>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 xml:space="preserve">формирование навыка чтения вслух и про себя, интереса и потребности чтения; 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>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 xml:space="preserve">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 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 xml:space="preserve">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 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>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>формирование коммуникативной инициативы</w:t>
      </w:r>
      <w:r w:rsidR="00856748">
        <w:rPr>
          <w:rFonts w:ascii="Times New Roman" w:hAnsi="Times New Roman" w:cs="Times New Roman"/>
          <w:sz w:val="24"/>
          <w:szCs w:val="24"/>
        </w:rPr>
        <w:t xml:space="preserve">, готовности к сотрудничеству; 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 xml:space="preserve"> 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>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 xml:space="preserve"> 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 xml:space="preserve">развитие воображения, творческих способностей; 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>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>формирование нравственного сознания и чувства, способности оценивать свои мысли, переживания, знания и поступки;</w:t>
      </w:r>
    </w:p>
    <w:p w:rsidR="00856748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 xml:space="preserve"> 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 xml:space="preserve">обогащение представлений об окружающем мире; </w:t>
      </w:r>
    </w:p>
    <w:p w:rsidR="00B67704" w:rsidRPr="00B67704" w:rsidRDefault="00B67704" w:rsidP="00856748">
      <w:pPr>
        <w:pStyle w:val="Standard"/>
        <w:tabs>
          <w:tab w:val="left" w:pos="14287"/>
        </w:tabs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67704">
        <w:rPr>
          <w:rFonts w:ascii="Times New Roman" w:hAnsi="Times New Roman" w:cs="Times New Roman"/>
          <w:sz w:val="24"/>
          <w:szCs w:val="24"/>
        </w:rPr>
        <w:t>—</w:t>
      </w:r>
      <w:r w:rsidR="00856748">
        <w:rPr>
          <w:rFonts w:ascii="Times New Roman" w:hAnsi="Times New Roman" w:cs="Times New Roman"/>
          <w:sz w:val="24"/>
          <w:szCs w:val="24"/>
        </w:rPr>
        <w:t xml:space="preserve"> </w:t>
      </w:r>
      <w:r w:rsidRPr="00B677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proofErr w:type="gramStart"/>
      <w:r w:rsidRPr="00B67704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spellEnd"/>
      <w:proofErr w:type="gramEnd"/>
      <w:r w:rsidRPr="00B67704">
        <w:rPr>
          <w:rFonts w:ascii="Times New Roman" w:hAnsi="Times New Roman" w:cs="Times New Roman"/>
          <w:sz w:val="24"/>
          <w:szCs w:val="24"/>
        </w:rPr>
        <w:t>.</w:t>
      </w:r>
    </w:p>
    <w:p w:rsidR="0027573F" w:rsidRDefault="0027573F" w:rsidP="0027573F">
      <w:pPr>
        <w:pStyle w:val="Standard"/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3349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бщие цели с учетом специфики учебного предмета</w:t>
      </w:r>
    </w:p>
    <w:p w:rsidR="00B30DA1" w:rsidRPr="00B30DA1" w:rsidRDefault="00B30DA1" w:rsidP="00B30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0DA1">
        <w:rPr>
          <w:rFonts w:ascii="Times New Roman" w:hAnsi="Times New Roman" w:cs="Times New Roman"/>
          <w:b/>
          <w:sz w:val="24"/>
          <w:szCs w:val="24"/>
        </w:rPr>
        <w:t>Главные цели курса</w:t>
      </w:r>
      <w:r w:rsidRPr="00B30DA1">
        <w:rPr>
          <w:rFonts w:ascii="Times New Roman" w:hAnsi="Times New Roman" w:cs="Times New Roman"/>
          <w:sz w:val="24"/>
          <w:szCs w:val="24"/>
        </w:rPr>
        <w:t xml:space="preserve">  дать сведения о языке и литературе, которые предоставят ребёнку возможность 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</w:t>
      </w:r>
    </w:p>
    <w:p w:rsidR="00B30DA1" w:rsidRPr="00334996" w:rsidRDefault="00B30DA1" w:rsidP="0027573F">
      <w:pPr>
        <w:pStyle w:val="Standard"/>
        <w:tabs>
          <w:tab w:val="left" w:pos="14287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7573F" w:rsidRPr="00B30DA1" w:rsidRDefault="0027573F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0D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Общая характеристика учебного предмета с указанием особенностей организации учебной деятельности и видов контроля</w:t>
      </w:r>
    </w:p>
    <w:p w:rsidR="00B30DA1" w:rsidRPr="00B30DA1" w:rsidRDefault="00AC50DE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ind w:firstLine="799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>Содержание и построение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создавать условия для формирования у них навыка чтения и умения погружаться в мир художественного произведения, а также умения находить и отбирать нужную информацию. Круг чтения</w:t>
      </w:r>
      <w:proofErr w:type="gramStart"/>
      <w:r w:rsidRPr="00B30D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30DA1">
        <w:rPr>
          <w:rFonts w:ascii="Times New Roman" w:hAnsi="Times New Roman" w:cs="Times New Roman"/>
          <w:sz w:val="24"/>
          <w:szCs w:val="24"/>
        </w:rPr>
        <w:t xml:space="preserve"> программу включены художественные произведения разных жанров русских и зарубежных авторов, как классические, так и современные. Представлены и стихи, и проза. В ку</w:t>
      </w:r>
      <w:proofErr w:type="gramStart"/>
      <w:r w:rsidRPr="00B30DA1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B30DA1">
        <w:rPr>
          <w:rFonts w:ascii="Times New Roman" w:hAnsi="Times New Roman" w:cs="Times New Roman"/>
          <w:sz w:val="24"/>
          <w:szCs w:val="24"/>
        </w:rPr>
        <w:t xml:space="preserve">ючены разные жанры народного творчества: русские, народов России и всего мира. В курсе представлены некоторые произведения разных жанров научно-популярной литературы, в том числе справочной. Литературные произведения объединены в блоки, «скреплённые» сквозными темами и определёнными нравственно-эстетическими проблемами. Примерная тематика блоков: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«Страна </w:t>
      </w:r>
      <w:proofErr w:type="spellStart"/>
      <w:r w:rsidRPr="00B30DA1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B30DA1">
        <w:rPr>
          <w:rFonts w:ascii="Times New Roman" w:hAnsi="Times New Roman" w:cs="Times New Roman"/>
          <w:sz w:val="24"/>
          <w:szCs w:val="24"/>
        </w:rPr>
        <w:t>» — произведения с элементами «необычайного», всевозможной игры слов, «звукописи»;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народные песни и произведения малых жанров;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сказки народные и авторские; бытовые, волшебные, о животных;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басни в стихах и прозе;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разнообразные произведения о природе и человеке; времена года; произведения о братьях наших меньших;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произведения о детях и для детей; проблемы взросления;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произведения о любви: к людям, животным, растениям;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произведения о дружбе;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произведения о мужестве и его разнообразных проявлениях: в мирной жизни и в военное время; о самоотверженности людей и животных;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о совести и долге;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произведения о Великой Отечественной войне, о подвиге народа;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исторические произведения, в том числе отрывки из летописей, исторические песни, рассказы на исторические темы;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юмористические произведения;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приключенческие произведения;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lastRenderedPageBreak/>
        <w:t xml:space="preserve"> мифы; </w:t>
      </w:r>
    </w:p>
    <w:p w:rsidR="00B30DA1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научно-популярные очерки, справочные статьи. </w:t>
      </w:r>
    </w:p>
    <w:p w:rsidR="00AC50DE" w:rsidRPr="00B30DA1" w:rsidRDefault="00AC50DE" w:rsidP="00B30DA1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т.  е.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 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 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слушать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 В литературные блоки включены репродукции картин известных российских и зарубежных классиков 16 изобразительного искусства. Знакомство с ними предполагает развитие </w:t>
      </w:r>
      <w:proofErr w:type="spellStart"/>
      <w:r w:rsidRPr="00B30DA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30DA1">
        <w:rPr>
          <w:rFonts w:ascii="Times New Roman" w:hAnsi="Times New Roman" w:cs="Times New Roman"/>
          <w:sz w:val="24"/>
          <w:szCs w:val="24"/>
        </w:rPr>
        <w:t xml:space="preserve"> связей. Сюжет многих картин имеет прямую связь с сюжетами литературных произведений.</w:t>
      </w:r>
    </w:p>
    <w:p w:rsidR="00503CBA" w:rsidRPr="00B30DA1" w:rsidRDefault="00AC50DE" w:rsidP="00503CBA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Первоначальные литературоведческие знания Художник — творец, он создаёт свой мир по особым законам. 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B30DA1">
        <w:rPr>
          <w:rFonts w:ascii="Times New Roman" w:hAnsi="Times New Roman" w:cs="Times New Roman"/>
          <w:sz w:val="24"/>
          <w:szCs w:val="24"/>
        </w:rPr>
        <w:t>вводятся</w:t>
      </w:r>
      <w:proofErr w:type="gramEnd"/>
      <w:r w:rsidRPr="00B30DA1">
        <w:rPr>
          <w:rFonts w:ascii="Times New Roman" w:hAnsi="Times New Roman" w:cs="Times New Roman"/>
          <w:sz w:val="24"/>
          <w:szCs w:val="24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 Первоклассники знакомятся со сказкой (народной и авторской); стихотворением; рассказом; малыми фольклорными жанрами, а также со стихотворной рифмой. Учатся находить рифмы в конце стихотворных строк, получают представление о ритме на уровне </w:t>
      </w:r>
      <w:proofErr w:type="spellStart"/>
      <w:r w:rsidRPr="00B30DA1">
        <w:rPr>
          <w:rFonts w:ascii="Times New Roman" w:hAnsi="Times New Roman" w:cs="Times New Roman"/>
          <w:sz w:val="24"/>
          <w:szCs w:val="24"/>
        </w:rPr>
        <w:t>прохлопывания</w:t>
      </w:r>
      <w:proofErr w:type="spellEnd"/>
      <w:r w:rsidRPr="00B30DA1">
        <w:rPr>
          <w:rFonts w:ascii="Times New Roman" w:hAnsi="Times New Roman" w:cs="Times New Roman"/>
          <w:sz w:val="24"/>
          <w:szCs w:val="24"/>
        </w:rPr>
        <w:t xml:space="preserve"> в ладоши двусложных размеров, знакомятся с понятиями «автор» и «герой произведения», учатся включать их в свою речь. Во 2 классе обогащается представление учащихся о фольклорных жанрах (песни-разговоры, сезонные песни, колыбельные, пословицы). Знакомятся со средствами выразительности: сравнениями, звукописью. Развивается умение выделять рифму в стихотворении. Расширяются представления о ритме (через </w:t>
      </w:r>
      <w:proofErr w:type="spellStart"/>
      <w:r w:rsidRPr="00B30DA1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Pr="00B30DA1">
        <w:rPr>
          <w:rFonts w:ascii="Times New Roman" w:hAnsi="Times New Roman" w:cs="Times New Roman"/>
          <w:sz w:val="24"/>
          <w:szCs w:val="24"/>
        </w:rPr>
        <w:t xml:space="preserve"> в ладоши трёхсложного ритма). Знакомятся с понятиями: портрет героя художественного произведения, его речь, поступки, мысли, отношение автора к герою. В 3 классе происходит знакомство с художественными особенностями сказок, их лексикой, композицией. Расширение и углубление представления о рассказе, выявление отличий сказки о</w:t>
      </w:r>
      <w:r w:rsidR="00B30DA1">
        <w:rPr>
          <w:rFonts w:ascii="Times New Roman" w:hAnsi="Times New Roman" w:cs="Times New Roman"/>
          <w:sz w:val="24"/>
          <w:szCs w:val="24"/>
        </w:rPr>
        <w:t>т рассказа. Знакомство с но</w:t>
      </w:r>
      <w:r w:rsidRPr="00B30DA1">
        <w:rPr>
          <w:rFonts w:ascii="Times New Roman" w:hAnsi="Times New Roman" w:cs="Times New Roman"/>
          <w:sz w:val="24"/>
          <w:szCs w:val="24"/>
        </w:rPr>
        <w:t xml:space="preserve">выми жанрами: с повестью — через сравнение с рассказом, с басней — через сравнение со сказкой о животных. Знакомство с пьесой, признаками драматического произведения, знакомство с изобразительными средствами языка: эпитетом, метафорой, олицетворением. Формирование умения выделять их в тексте, определять с помощью учителя их значение в художественной речи. Закрепление и развитие на новом литературном материале представлений о литературоведческих понятиях, введённых во 2 классе. В 4 классе закрепляются и развиваются на новом литературном материале знания, полученные в 3 классе. Знакомство с родами и жанрами литературы: эпосом, лирикой, мифом, былиной, драмой. Знакомство с выразительными средствами языка — гиперболой, повтором. 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1 класса включены задания для семейного внеклассного чтения. В учебнике 2 класса произведения, предназначенные для самостоятельного внеурочного чтения, объединены в рубрику «Читальный зал». В учебниках 3 и 4 классов отдельно даётся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  них. 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 </w:t>
      </w:r>
    </w:p>
    <w:p w:rsidR="00B30DA1" w:rsidRPr="00B30DA1" w:rsidRDefault="00AC50DE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Поэтому определённое место в курсе литературного чтения занимают задания, требующие письменного самовыражения учащихся. В течение </w:t>
      </w:r>
      <w:r w:rsidRPr="00B30DA1">
        <w:rPr>
          <w:rFonts w:ascii="Times New Roman" w:hAnsi="Times New Roman" w:cs="Times New Roman"/>
          <w:sz w:val="24"/>
          <w:szCs w:val="24"/>
        </w:rPr>
        <w:lastRenderedPageBreak/>
        <w:t>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к программе учебники включают систему заданий, способствующих развитию словаря и коммуникативных способностей детей. Школьники в соответствии с курсом учатся:</w:t>
      </w:r>
    </w:p>
    <w:p w:rsidR="00B30DA1" w:rsidRPr="00B30DA1" w:rsidRDefault="00AC50DE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—участвовать в диалоге при обсуждении книг; </w:t>
      </w:r>
    </w:p>
    <w:p w:rsidR="00B30DA1" w:rsidRPr="00B30DA1" w:rsidRDefault="00AC50DE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—выражать своё отношение к </w:t>
      </w:r>
      <w:proofErr w:type="gramStart"/>
      <w:r w:rsidRPr="00B30DA1">
        <w:rPr>
          <w:rFonts w:ascii="Times New Roman" w:hAnsi="Times New Roman" w:cs="Times New Roman"/>
          <w:sz w:val="24"/>
          <w:szCs w:val="24"/>
        </w:rPr>
        <w:t>прослушанному</w:t>
      </w:r>
      <w:proofErr w:type="gramEnd"/>
      <w:r w:rsidRPr="00B30DA1">
        <w:rPr>
          <w:rFonts w:ascii="Times New Roman" w:hAnsi="Times New Roman" w:cs="Times New Roman"/>
          <w:sz w:val="24"/>
          <w:szCs w:val="24"/>
        </w:rPr>
        <w:t xml:space="preserve"> и прочитанному, аргументировать свою позицию;</w:t>
      </w:r>
    </w:p>
    <w:p w:rsidR="00B30DA1" w:rsidRPr="00B30DA1" w:rsidRDefault="00AC50DE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A1">
        <w:rPr>
          <w:rFonts w:ascii="Times New Roman" w:hAnsi="Times New Roman" w:cs="Times New Roman"/>
          <w:sz w:val="24"/>
          <w:szCs w:val="24"/>
        </w:rPr>
        <w:t xml:space="preserve"> —пересказывать текст в разных вариантах: воспроизводить последовательно содержание, кратко пересказывать основное событие, отдельные эпизоды; </w:t>
      </w:r>
    </w:p>
    <w:p w:rsidR="00AC50DE" w:rsidRPr="00B30DA1" w:rsidRDefault="00AC50DE" w:rsidP="00B30DA1">
      <w:pPr>
        <w:widowControl w:val="0"/>
        <w:shd w:val="clear" w:color="auto" w:fill="FFFFFF"/>
        <w:tabs>
          <w:tab w:val="left" w:pos="797"/>
          <w:tab w:val="left" w:pos="1428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0DA1">
        <w:rPr>
          <w:rFonts w:ascii="Times New Roman" w:hAnsi="Times New Roman" w:cs="Times New Roman"/>
          <w:sz w:val="24"/>
          <w:szCs w:val="24"/>
        </w:rPr>
        <w:t>—участвовать в литературных играх, составлять задания для викторин по прочитанным книгам.</w:t>
      </w:r>
    </w:p>
    <w:p w:rsidR="0027573F" w:rsidRPr="00CB2EC0" w:rsidRDefault="0027573F" w:rsidP="00FC5EA5">
      <w:pPr>
        <w:pStyle w:val="11"/>
        <w:spacing w:before="0" w:line="274" w:lineRule="exact"/>
        <w:ind w:left="473"/>
        <w:jc w:val="both"/>
        <w:rPr>
          <w:b w:val="0"/>
          <w:bCs w:val="0"/>
          <w:lang w:val="ru-RU"/>
        </w:rPr>
      </w:pPr>
      <w:r w:rsidRPr="00CB2EC0">
        <w:rPr>
          <w:lang w:val="ru-RU"/>
        </w:rPr>
        <w:t>Формы, методы, средства и педагогические технологии реализации</w:t>
      </w:r>
      <w:r w:rsidR="00856748">
        <w:rPr>
          <w:lang w:val="ru-RU"/>
        </w:rPr>
        <w:t xml:space="preserve"> </w:t>
      </w:r>
      <w:r w:rsidRPr="00CB2EC0">
        <w:rPr>
          <w:lang w:val="ru-RU"/>
        </w:rPr>
        <w:t>программы</w:t>
      </w:r>
    </w:p>
    <w:p w:rsidR="0027573F" w:rsidRPr="00CB2EC0" w:rsidRDefault="0027573F" w:rsidP="00FC5EA5">
      <w:pPr>
        <w:pStyle w:val="a4"/>
        <w:spacing w:after="0"/>
        <w:ind w:left="473" w:right="113"/>
        <w:jc w:val="both"/>
      </w:pPr>
      <w:r w:rsidRPr="00CB2EC0">
        <w:t>На уроках/ занятиях литературного чтения в соответствии с ФГОС НОО</w:t>
      </w:r>
      <w:r w:rsidR="00B30DA1">
        <w:t xml:space="preserve"> </w:t>
      </w:r>
      <w:r w:rsidRPr="00CB2EC0">
        <w:t>реализуется системно</w:t>
      </w:r>
      <w:r w:rsidR="00B30DA1">
        <w:t xml:space="preserve"> </w:t>
      </w:r>
      <w:r w:rsidRPr="00CB2EC0">
        <w:t>-</w:t>
      </w:r>
      <w:r w:rsidR="00B30DA1">
        <w:t xml:space="preserve"> </w:t>
      </w:r>
      <w:proofErr w:type="spellStart"/>
      <w:r w:rsidRPr="00CB2EC0">
        <w:t>деятельностный</w:t>
      </w:r>
      <w:proofErr w:type="spellEnd"/>
      <w:r w:rsidRPr="00CB2EC0">
        <w:t xml:space="preserve"> метод обучения, создающий условия дляпроявления познавательной активностиучеников.</w:t>
      </w:r>
    </w:p>
    <w:p w:rsidR="0027573F" w:rsidRPr="00CB2EC0" w:rsidRDefault="0027573F" w:rsidP="00FC5EA5">
      <w:pPr>
        <w:pStyle w:val="a4"/>
        <w:spacing w:after="0"/>
        <w:ind w:left="533"/>
        <w:jc w:val="both"/>
      </w:pPr>
      <w:r w:rsidRPr="00CB2EC0">
        <w:t>Главная методическая цель достигается на уроках/занятиях следующимипутями:</w:t>
      </w:r>
    </w:p>
    <w:p w:rsidR="0027573F" w:rsidRPr="00CB2EC0" w:rsidRDefault="0027573F" w:rsidP="00913DB0">
      <w:pPr>
        <w:pStyle w:val="a3"/>
        <w:widowControl w:val="0"/>
        <w:numPr>
          <w:ilvl w:val="0"/>
          <w:numId w:val="2"/>
        </w:numPr>
        <w:tabs>
          <w:tab w:val="left" w:pos="474"/>
        </w:tabs>
        <w:spacing w:line="230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2EC0">
        <w:rPr>
          <w:rFonts w:ascii="Times New Roman" w:hAnsi="Times New Roman"/>
          <w:sz w:val="24"/>
          <w:szCs w:val="24"/>
        </w:rPr>
        <w:t xml:space="preserve">ход познания </w:t>
      </w:r>
      <w:r w:rsidRPr="00CB2EC0">
        <w:rPr>
          <w:rFonts w:ascii="Times New Roman" w:hAnsi="Times New Roman"/>
          <w:spacing w:val="-3"/>
          <w:sz w:val="24"/>
          <w:szCs w:val="24"/>
        </w:rPr>
        <w:t xml:space="preserve">«от </w:t>
      </w:r>
      <w:r w:rsidRPr="00CB2EC0">
        <w:rPr>
          <w:rFonts w:ascii="Times New Roman" w:hAnsi="Times New Roman"/>
          <w:sz w:val="24"/>
          <w:szCs w:val="24"/>
        </w:rPr>
        <w:t>учеников» - учитель составляет и обсуждает план урока вместес учащимися, использует в ходе урока дидактический материал, позволяющийученику выбирать наиболее значимые для него вид и форму учебногосодержания;</w:t>
      </w:r>
    </w:p>
    <w:p w:rsidR="0027573F" w:rsidRPr="00CB2EC0" w:rsidRDefault="0027573F" w:rsidP="00913DB0">
      <w:pPr>
        <w:pStyle w:val="a3"/>
        <w:widowControl w:val="0"/>
        <w:numPr>
          <w:ilvl w:val="0"/>
          <w:numId w:val="2"/>
        </w:numPr>
        <w:tabs>
          <w:tab w:val="left" w:pos="474"/>
        </w:tabs>
        <w:spacing w:line="276" w:lineRule="exact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2EC0">
        <w:rPr>
          <w:rFonts w:ascii="Times New Roman" w:hAnsi="Times New Roman"/>
          <w:sz w:val="24"/>
          <w:szCs w:val="24"/>
        </w:rPr>
        <w:t>деятельность обучающихся носит преобразующий характер: дети наблюдают</w:t>
      </w:r>
      <w:proofErr w:type="gramStart"/>
      <w:r w:rsidRPr="00CB2EC0">
        <w:rPr>
          <w:rFonts w:ascii="Times New Roman" w:hAnsi="Times New Roman"/>
          <w:sz w:val="24"/>
          <w:szCs w:val="24"/>
        </w:rPr>
        <w:t>,с</w:t>
      </w:r>
      <w:proofErr w:type="gramEnd"/>
      <w:r w:rsidRPr="00CB2EC0">
        <w:rPr>
          <w:rFonts w:ascii="Times New Roman" w:hAnsi="Times New Roman"/>
          <w:sz w:val="24"/>
          <w:szCs w:val="24"/>
        </w:rPr>
        <w:t>равнивают, группируют, классифицируют, делают выводы, выясняютзакономерности;</w:t>
      </w:r>
    </w:p>
    <w:p w:rsidR="0027573F" w:rsidRPr="00CB2EC0" w:rsidRDefault="0027573F" w:rsidP="00913DB0">
      <w:pPr>
        <w:pStyle w:val="a3"/>
        <w:widowControl w:val="0"/>
        <w:numPr>
          <w:ilvl w:val="0"/>
          <w:numId w:val="2"/>
        </w:numPr>
        <w:tabs>
          <w:tab w:val="left" w:pos="474"/>
        </w:tabs>
        <w:spacing w:line="232" w:lineRule="auto"/>
        <w:ind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2EC0">
        <w:rPr>
          <w:rFonts w:ascii="Times New Roman" w:hAnsi="Times New Roman"/>
          <w:sz w:val="24"/>
          <w:szCs w:val="24"/>
        </w:rPr>
        <w:t xml:space="preserve">обеспечивается интенсивная самостоятельная деятельность </w:t>
      </w:r>
      <w:proofErr w:type="gramStart"/>
      <w:r w:rsidRPr="00CB2E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B2EC0">
        <w:rPr>
          <w:rFonts w:ascii="Times New Roman" w:hAnsi="Times New Roman"/>
          <w:sz w:val="24"/>
          <w:szCs w:val="24"/>
        </w:rPr>
        <w:t>, связаннаяс эмоциональными переживаниями, которая сопровождается эффектомнеожиданности, учитель создает проблемные ситуации – коллизии;</w:t>
      </w:r>
    </w:p>
    <w:p w:rsidR="0027573F" w:rsidRPr="00CB2EC0" w:rsidRDefault="0027573F" w:rsidP="00913DB0">
      <w:pPr>
        <w:pStyle w:val="a3"/>
        <w:widowControl w:val="0"/>
        <w:numPr>
          <w:ilvl w:val="0"/>
          <w:numId w:val="2"/>
        </w:numPr>
        <w:tabs>
          <w:tab w:val="left" w:pos="474"/>
        </w:tabs>
        <w:spacing w:line="230" w:lineRule="auto"/>
        <w:ind w:right="1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2EC0">
        <w:rPr>
          <w:rFonts w:ascii="Times New Roman" w:hAnsi="Times New Roman"/>
          <w:sz w:val="24"/>
          <w:szCs w:val="24"/>
        </w:rPr>
        <w:t>организуется коллективный поиск, направляемый учителем (вопросыпробуждающие самостоятельнуюмысльучеников</w:t>
      </w:r>
      <w:proofErr w:type="gramStart"/>
      <w:r w:rsidRPr="00CB2EC0">
        <w:rPr>
          <w:rFonts w:ascii="Times New Roman" w:hAnsi="Times New Roman"/>
          <w:sz w:val="24"/>
          <w:szCs w:val="24"/>
        </w:rPr>
        <w:t>,п</w:t>
      </w:r>
      <w:proofErr w:type="gramEnd"/>
      <w:r w:rsidRPr="00CB2EC0">
        <w:rPr>
          <w:rFonts w:ascii="Times New Roman" w:hAnsi="Times New Roman"/>
          <w:sz w:val="24"/>
          <w:szCs w:val="24"/>
        </w:rPr>
        <w:t>редварительныедомашниезадания),учительсоздает атмосферу заинтересованности каждого ученика в работекласса;</w:t>
      </w:r>
    </w:p>
    <w:p w:rsidR="0027573F" w:rsidRPr="00CB2EC0" w:rsidRDefault="0027573F" w:rsidP="00913DB0">
      <w:pPr>
        <w:pStyle w:val="a3"/>
        <w:widowControl w:val="0"/>
        <w:numPr>
          <w:ilvl w:val="0"/>
          <w:numId w:val="2"/>
        </w:numPr>
        <w:tabs>
          <w:tab w:val="left" w:pos="474"/>
        </w:tabs>
        <w:spacing w:line="274" w:lineRule="exact"/>
        <w:ind w:right="1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2EC0">
        <w:rPr>
          <w:rFonts w:ascii="Times New Roman" w:hAnsi="Times New Roman"/>
          <w:sz w:val="24"/>
          <w:szCs w:val="24"/>
        </w:rPr>
        <w:t>создаются педагогические ситуации общения на уроке, позволяющие каждомуученику проявлять инициативу, самостоятельность, избирательность в способахработы;</w:t>
      </w:r>
    </w:p>
    <w:p w:rsidR="0027573F" w:rsidRPr="00CB2EC0" w:rsidRDefault="0027573F" w:rsidP="00913DB0">
      <w:pPr>
        <w:pStyle w:val="a3"/>
        <w:widowControl w:val="0"/>
        <w:numPr>
          <w:ilvl w:val="0"/>
          <w:numId w:val="2"/>
        </w:numPr>
        <w:tabs>
          <w:tab w:val="left" w:pos="474"/>
          <w:tab w:val="left" w:pos="1884"/>
          <w:tab w:val="left" w:pos="3630"/>
          <w:tab w:val="left" w:pos="6792"/>
          <w:tab w:val="left" w:pos="8903"/>
        </w:tabs>
        <w:spacing w:line="276" w:lineRule="exact"/>
        <w:ind w:left="112" w:right="111" w:firstLine="0"/>
        <w:contextualSpacing w:val="0"/>
        <w:rPr>
          <w:rFonts w:ascii="Times New Roman" w:hAnsi="Times New Roman"/>
          <w:sz w:val="24"/>
          <w:szCs w:val="24"/>
        </w:rPr>
      </w:pPr>
      <w:r w:rsidRPr="00CB2EC0">
        <w:rPr>
          <w:rFonts w:ascii="Times New Roman" w:hAnsi="Times New Roman"/>
          <w:sz w:val="24"/>
          <w:szCs w:val="24"/>
        </w:rPr>
        <w:t xml:space="preserve">уроки имеют гибкую структуру: учитель использует разнообразные формы иметоды организации учебной деятельности, позволяющие раскрыть субъектный опытобучающихся. </w:t>
      </w:r>
    </w:p>
    <w:p w:rsidR="0027573F" w:rsidRPr="00CB2EC0" w:rsidRDefault="0027573F" w:rsidP="00FC5EA5">
      <w:pPr>
        <w:pStyle w:val="a4"/>
        <w:spacing w:after="0"/>
        <w:ind w:right="109" w:firstLine="708"/>
        <w:jc w:val="both"/>
      </w:pPr>
      <w:r w:rsidRPr="00CB2EC0">
        <w:t>Уроки/</w:t>
      </w:r>
      <w:proofErr w:type="spellStart"/>
      <w:r w:rsidRPr="00CB2EC0">
        <w:t>знятия</w:t>
      </w:r>
      <w:proofErr w:type="spellEnd"/>
      <w:r w:rsidRPr="00CB2EC0">
        <w:t xml:space="preserve"> имеют различные формы – урочные и неурочные. На урочные формызанятий отводится не менее 80% учебного времени, на неурочные – не менее 20% учебного времени.На занятиях, проводимых в неурочной форме, основное содержание предмета реализуетсячерез образовательное путешествие, индивидуальные занятия, проекты,  соревнования. На уроках/занятиях используется техническиесредства (интерактивная доска), модели итаблицы, рисунки, дидактическиематериалы.</w:t>
      </w:r>
    </w:p>
    <w:p w:rsidR="0027573F" w:rsidRPr="001E0245" w:rsidRDefault="0027573F" w:rsidP="00FC5EA5">
      <w:pPr>
        <w:jc w:val="center"/>
        <w:rPr>
          <w:rFonts w:ascii="Times New Roman" w:hAnsi="Times New Roman"/>
          <w:sz w:val="24"/>
          <w:szCs w:val="24"/>
        </w:rPr>
      </w:pPr>
      <w:r w:rsidRPr="001E0245">
        <w:rPr>
          <w:rFonts w:ascii="Times New Roman" w:hAnsi="Times New Roman"/>
          <w:b/>
          <w:bCs/>
          <w:sz w:val="24"/>
          <w:szCs w:val="24"/>
        </w:rPr>
        <w:t>Виды и формы контроля.</w:t>
      </w:r>
    </w:p>
    <w:p w:rsidR="0027573F" w:rsidRPr="00A77C2E" w:rsidRDefault="0027573F" w:rsidP="00FC5EA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77C2E">
        <w:rPr>
          <w:rFonts w:ascii="Times New Roman" w:hAnsi="Times New Roman"/>
          <w:b/>
        </w:rPr>
        <w:t>Текущий контроль по чтению</w:t>
      </w:r>
      <w:r w:rsidRPr="00A77C2E">
        <w:rPr>
          <w:rFonts w:ascii="Times New Roman" w:hAnsi="Times New Roman"/>
        </w:rPr>
        <w:t xml:space="preserve">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</w:t>
      </w:r>
      <w:r w:rsidRPr="00A77C2E">
        <w:rPr>
          <w:rFonts w:ascii="Times New Roman" w:hAnsi="Times New Roman"/>
        </w:rPr>
        <w:softHyphen/>
        <w:t xml:space="preserve">тия), а также самостоятельные работы с книгой, иллюстрациями и оглавлением. </w:t>
      </w:r>
    </w:p>
    <w:p w:rsidR="0027573F" w:rsidRPr="00A77C2E" w:rsidRDefault="0027573F" w:rsidP="00FC5EA5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kern w:val="2"/>
        </w:rPr>
      </w:pPr>
      <w:r w:rsidRPr="00A77C2E">
        <w:rPr>
          <w:rFonts w:ascii="Times New Roman" w:hAnsi="Times New Roman"/>
          <w:b/>
        </w:rPr>
        <w:t>Тематический контроль</w:t>
      </w:r>
      <w:r w:rsidRPr="00A77C2E">
        <w:rPr>
          <w:rFonts w:ascii="Times New Roman" w:hAnsi="Times New Roman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Для </w:t>
      </w:r>
      <w:proofErr w:type="gramStart"/>
      <w:r w:rsidRPr="00A77C2E">
        <w:rPr>
          <w:rFonts w:ascii="Times New Roman" w:hAnsi="Times New Roman"/>
        </w:rPr>
        <w:t>контроля за</w:t>
      </w:r>
      <w:proofErr w:type="gramEnd"/>
      <w:r w:rsidRPr="00A77C2E">
        <w:rPr>
          <w:rFonts w:ascii="Times New Roman" w:hAnsi="Times New Roman"/>
        </w:rPr>
        <w:t xml:space="preserve"> освоением  программного материала используются тематические контрольные работы. Для этого используется рабочая тетрадь по предмету «Мои достижения». </w:t>
      </w:r>
    </w:p>
    <w:p w:rsidR="0027573F" w:rsidRDefault="0027573F" w:rsidP="00FC5EA5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A77C2E">
        <w:rPr>
          <w:rFonts w:ascii="Times New Roman" w:hAnsi="Times New Roman"/>
        </w:rPr>
        <w:lastRenderedPageBreak/>
        <w:t>Чтение наизусть.</w:t>
      </w:r>
    </w:p>
    <w:p w:rsidR="0027573F" w:rsidRPr="00A77C2E" w:rsidRDefault="0027573F" w:rsidP="00FC5EA5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A77C2E">
        <w:rPr>
          <w:rFonts w:ascii="Times New Roman" w:hAnsi="Times New Roman"/>
          <w:b/>
        </w:rPr>
        <w:t>Итоговый контроль:</w:t>
      </w:r>
      <w:r w:rsidRPr="00A77C2E">
        <w:rPr>
          <w:rFonts w:ascii="Times New Roman" w:hAnsi="Times New Roman"/>
        </w:rPr>
        <w:t xml:space="preserve"> проверка уровня </w:t>
      </w:r>
      <w:proofErr w:type="spellStart"/>
      <w:r w:rsidRPr="00A77C2E">
        <w:rPr>
          <w:rFonts w:ascii="Times New Roman" w:hAnsi="Times New Roman"/>
        </w:rPr>
        <w:t>сформированности</w:t>
      </w:r>
      <w:proofErr w:type="spellEnd"/>
      <w:r w:rsidRPr="00A77C2E">
        <w:rPr>
          <w:rFonts w:ascii="Times New Roman" w:hAnsi="Times New Roman"/>
        </w:rPr>
        <w:t xml:space="preserve"> навыка </w:t>
      </w:r>
      <w:proofErr w:type="spellStart"/>
      <w:r w:rsidRPr="00A77C2E">
        <w:rPr>
          <w:rFonts w:ascii="Times New Roman" w:hAnsi="Times New Roman"/>
        </w:rPr>
        <w:t>чтения;</w:t>
      </w:r>
      <w:r w:rsidRPr="00A77C2E">
        <w:rPr>
          <w:rFonts w:ascii="Times New Roman" w:hAnsi="Times New Roman"/>
          <w:sz w:val="24"/>
          <w:szCs w:val="24"/>
        </w:rPr>
        <w:t>итоговая</w:t>
      </w:r>
      <w:proofErr w:type="spellEnd"/>
      <w:r w:rsidRPr="00A77C2E">
        <w:rPr>
          <w:rFonts w:ascii="Times New Roman" w:hAnsi="Times New Roman"/>
          <w:sz w:val="24"/>
          <w:szCs w:val="24"/>
        </w:rPr>
        <w:t xml:space="preserve"> контрольная работа с текстом (проверка читательских умений) по материалам ЦОКО, КДР ЧГ. </w:t>
      </w:r>
    </w:p>
    <w:p w:rsidR="0027573F" w:rsidRPr="00A77C2E" w:rsidRDefault="0027573F" w:rsidP="00FC5EA5">
      <w:pPr>
        <w:pStyle w:val="a8"/>
        <w:spacing w:line="240" w:lineRule="auto"/>
        <w:ind w:firstLine="480"/>
        <w:jc w:val="both"/>
      </w:pPr>
      <w:r w:rsidRPr="00A77C2E">
        <w:t>В 1  классе осуществляется текущая проверка знаний, умений и навыков без их оценки в баллах. О</w:t>
      </w:r>
      <w:r w:rsidRPr="00A77C2E">
        <w:rPr>
          <w:rFonts w:eastAsiaTheme="minorEastAsia"/>
          <w:color w:val="000000" w:themeColor="text1"/>
        </w:rPr>
        <w:t xml:space="preserve">сновная цель </w:t>
      </w:r>
      <w:proofErr w:type="spellStart"/>
      <w:r w:rsidRPr="00A77C2E">
        <w:rPr>
          <w:rFonts w:eastAsiaTheme="minorEastAsia"/>
          <w:color w:val="000000" w:themeColor="text1"/>
        </w:rPr>
        <w:t>безотметочного</w:t>
      </w:r>
      <w:proofErr w:type="spellEnd"/>
      <w:r w:rsidRPr="00A77C2E">
        <w:rPr>
          <w:rFonts w:eastAsiaTheme="minorEastAsia"/>
          <w:color w:val="000000" w:themeColor="text1"/>
        </w:rPr>
        <w:t xml:space="preserve"> обучения – формирование и развитие оценочной деятельности детей, </w:t>
      </w:r>
      <w:proofErr w:type="spellStart"/>
      <w:r w:rsidRPr="00A77C2E">
        <w:rPr>
          <w:rFonts w:eastAsiaTheme="minorEastAsia"/>
          <w:color w:val="000000" w:themeColor="text1"/>
        </w:rPr>
        <w:t>гуманизация</w:t>
      </w:r>
      <w:proofErr w:type="spellEnd"/>
      <w:r w:rsidRPr="00A77C2E">
        <w:rPr>
          <w:rFonts w:eastAsiaTheme="minorEastAsia"/>
          <w:color w:val="000000" w:themeColor="text1"/>
        </w:rPr>
        <w:t xml:space="preserve"> обучения, развитие личности ребенка.</w:t>
      </w:r>
      <w:r w:rsidRPr="00A77C2E">
        <w:t>В течение учебного года учитель ведёт систематический учёт усвоения основных вопросов курса русского языка каждым учеником. Все результаты фиксируются в картах роста ребенка и дневниках наблюдения у учителя.</w:t>
      </w:r>
    </w:p>
    <w:p w:rsidR="00FC5EA5" w:rsidRDefault="00FC5EA5" w:rsidP="00FC5EA5">
      <w:pPr>
        <w:pStyle w:val="a8"/>
        <w:spacing w:line="240" w:lineRule="auto"/>
        <w:ind w:firstLine="708"/>
        <w:jc w:val="both"/>
      </w:pPr>
    </w:p>
    <w:p w:rsidR="0027573F" w:rsidRPr="00A77C2E" w:rsidRDefault="0027573F" w:rsidP="00FC5EA5">
      <w:pPr>
        <w:pStyle w:val="a8"/>
        <w:spacing w:line="240" w:lineRule="auto"/>
        <w:ind w:firstLine="708"/>
        <w:jc w:val="both"/>
      </w:pPr>
      <w:r w:rsidRPr="00A77C2E">
        <w:t xml:space="preserve">Рабочая программа предлагает следующую </w:t>
      </w:r>
      <w:r w:rsidRPr="00A77C2E">
        <w:rPr>
          <w:b/>
        </w:rPr>
        <w:t>систему учёта знаний</w:t>
      </w:r>
      <w:r w:rsidRPr="00A77C2E">
        <w:t>:</w:t>
      </w:r>
    </w:p>
    <w:p w:rsidR="0027573F" w:rsidRPr="00A77C2E" w:rsidRDefault="00FC5EA5" w:rsidP="00FC5EA5">
      <w:pPr>
        <w:shd w:val="clear" w:color="auto" w:fill="FFFFFF"/>
        <w:tabs>
          <w:tab w:val="left" w:pos="725"/>
          <w:tab w:val="left" w:pos="14287"/>
        </w:tabs>
        <w:ind w:right="253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27573F" w:rsidRPr="00A77C2E">
        <w:rPr>
          <w:rFonts w:ascii="Times New Roman" w:eastAsiaTheme="minorEastAsia" w:hAnsi="Times New Roman"/>
          <w:color w:val="000000" w:themeColor="text1"/>
          <w:sz w:val="24"/>
          <w:szCs w:val="24"/>
        </w:rPr>
        <w:t>Для осуществления контроля использую</w:t>
      </w:r>
      <w:r w:rsidR="0027573F">
        <w:rPr>
          <w:rFonts w:ascii="Times New Roman" w:eastAsiaTheme="minorEastAsia" w:hAnsi="Times New Roman"/>
          <w:color w:val="000000" w:themeColor="text1"/>
          <w:sz w:val="24"/>
          <w:szCs w:val="24"/>
        </w:rPr>
        <w:t>тся</w:t>
      </w:r>
      <w:r w:rsidR="0027573F" w:rsidRPr="00A77C2E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следующие формы </w:t>
      </w:r>
      <w:r w:rsidR="0027573F" w:rsidRPr="00A77C2E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контроля</w:t>
      </w:r>
      <w:r w:rsidR="0027573F" w:rsidRPr="00A77C2E">
        <w:rPr>
          <w:rFonts w:ascii="Times New Roman" w:eastAsiaTheme="minorEastAsia" w:hAnsi="Times New Roman"/>
          <w:color w:val="000000" w:themeColor="text1"/>
          <w:sz w:val="24"/>
          <w:szCs w:val="24"/>
        </w:rPr>
        <w:t>:</w:t>
      </w:r>
    </w:p>
    <w:p w:rsidR="0027573F" w:rsidRPr="00A77C2E" w:rsidRDefault="0027573F" w:rsidP="00FC5EA5">
      <w:pPr>
        <w:shd w:val="clear" w:color="auto" w:fill="FFFFFF"/>
        <w:tabs>
          <w:tab w:val="left" w:pos="720"/>
          <w:tab w:val="left" w:pos="14287"/>
        </w:tabs>
        <w:ind w:right="253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C2E">
        <w:rPr>
          <w:rFonts w:ascii="Times New Roman" w:eastAsiaTheme="minorEastAsia" w:hAnsi="Times New Roman"/>
          <w:color w:val="000000" w:themeColor="text1"/>
          <w:sz w:val="24"/>
          <w:szCs w:val="24"/>
        </w:rPr>
        <w:t>-выполнение самостоятельных заданий по теме, творческая работа, проверочная работа в форме теста, учебный проект.</w:t>
      </w:r>
    </w:p>
    <w:p w:rsidR="0027573F" w:rsidRPr="002341E3" w:rsidRDefault="0027573F" w:rsidP="00FC5EA5">
      <w:pPr>
        <w:pStyle w:val="a6"/>
        <w:ind w:right="-172"/>
        <w:jc w:val="both"/>
        <w:rPr>
          <w:b w:val="0"/>
          <w:i w:val="0"/>
          <w:sz w:val="24"/>
        </w:rPr>
      </w:pPr>
      <w:r w:rsidRPr="002341E3">
        <w:rPr>
          <w:b w:val="0"/>
          <w:i w:val="0"/>
          <w:sz w:val="24"/>
        </w:rPr>
        <w:t xml:space="preserve">Основными формами проверки знаний и умений учащихся по предмету «Литературное чтение» являются устный опрос, проверка осознанности и темпа чтения, контрольные  работы. К письменным формам контроля относятся: контрольные и проверочные работы в разной форме.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 </w:t>
      </w:r>
    </w:p>
    <w:p w:rsidR="0027573F" w:rsidRPr="002341E3" w:rsidRDefault="0027573F" w:rsidP="00FC5EA5">
      <w:pPr>
        <w:pStyle w:val="a8"/>
        <w:spacing w:line="240" w:lineRule="auto"/>
        <w:jc w:val="both"/>
      </w:pPr>
      <w:r w:rsidRPr="002341E3">
        <w:t>Промежуточная (итоговая контрольная)  работа проводится в конце  первого</w:t>
      </w:r>
      <w:r w:rsidRPr="002341E3">
        <w:rPr>
          <w:rFonts w:eastAsiaTheme="minorEastAsia"/>
          <w:color w:val="000000" w:themeColor="text1"/>
        </w:rPr>
        <w:t>класса (по материалам ЦОКО).</w:t>
      </w:r>
    </w:p>
    <w:p w:rsidR="00FC5EA5" w:rsidRPr="00A77C2E" w:rsidRDefault="00FC5EA5" w:rsidP="00FC5EA5">
      <w:pPr>
        <w:shd w:val="clear" w:color="auto" w:fill="FFFFFF"/>
        <w:spacing w:line="240" w:lineRule="auto"/>
        <w:ind w:left="10" w:right="14" w:firstLine="53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77C2E">
        <w:rPr>
          <w:rFonts w:ascii="Times New Roman" w:hAnsi="Times New Roman"/>
          <w:b/>
          <w:bCs/>
          <w:color w:val="000000" w:themeColor="text1"/>
          <w:sz w:val="24"/>
          <w:szCs w:val="24"/>
        </w:rPr>
        <w:t>1.4 Описание места учебного предмета в учебном плане</w:t>
      </w:r>
    </w:p>
    <w:p w:rsidR="00FC5EA5" w:rsidRPr="00A77C2E" w:rsidRDefault="00FC5EA5" w:rsidP="00FC5EA5">
      <w:pPr>
        <w:shd w:val="clear" w:color="auto" w:fill="FFFFFF"/>
        <w:spacing w:line="240" w:lineRule="auto"/>
        <w:ind w:right="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7C2E">
        <w:rPr>
          <w:rFonts w:ascii="Times New Roman" w:hAnsi="Times New Roman"/>
          <w:color w:val="000000" w:themeColor="text1"/>
          <w:spacing w:val="-3"/>
          <w:sz w:val="24"/>
          <w:szCs w:val="24"/>
        </w:rPr>
        <w:t>Рабочая программа по литературному чтению в 1 классе рассчитана на 132 часа в год при 4 часах в неделю (33 учебные недели).</w:t>
      </w:r>
    </w:p>
    <w:p w:rsidR="00FC5EA5" w:rsidRPr="00A77C2E" w:rsidRDefault="00FC5EA5" w:rsidP="00FC5EA5">
      <w:pPr>
        <w:shd w:val="clear" w:color="auto" w:fill="FFFFFF"/>
        <w:spacing w:line="240" w:lineRule="auto"/>
        <w:ind w:right="29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77C2E">
        <w:rPr>
          <w:rFonts w:ascii="Times New Roman" w:hAnsi="Times New Roman"/>
          <w:color w:val="000000" w:themeColor="text1"/>
          <w:sz w:val="24"/>
          <w:szCs w:val="24"/>
        </w:rPr>
        <w:t>Обучению грамоте отведено 92 часа, на изучение литературного чтения отводится 40 часов. (4 ч в неделю, 10 учебных недель).</w:t>
      </w:r>
    </w:p>
    <w:p w:rsidR="00FC5EA5" w:rsidRPr="00A77C2E" w:rsidRDefault="00FC5EA5" w:rsidP="00FC5EA5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 w:themeColor="text1"/>
          <w:sz w:val="24"/>
          <w:szCs w:val="24"/>
        </w:rPr>
      </w:pPr>
      <w:r w:rsidRPr="00A77C2E">
        <w:rPr>
          <w:rFonts w:ascii="Times New Roman" w:hAnsi="Times New Roman"/>
          <w:color w:val="000000" w:themeColor="text1"/>
          <w:sz w:val="24"/>
          <w:szCs w:val="24"/>
        </w:rPr>
        <w:t xml:space="preserve">2-4 класс по </w:t>
      </w:r>
      <w:r>
        <w:rPr>
          <w:rFonts w:ascii="Times New Roman" w:hAnsi="Times New Roman"/>
          <w:color w:val="000000" w:themeColor="text1"/>
          <w:sz w:val="24"/>
          <w:szCs w:val="24"/>
        </w:rPr>
        <w:t>136</w:t>
      </w:r>
      <w:r w:rsidRPr="00A77C2E">
        <w:rPr>
          <w:rFonts w:ascii="Times New Roman" w:hAnsi="Times New Roman"/>
          <w:color w:val="000000" w:themeColor="text1"/>
          <w:sz w:val="24"/>
          <w:szCs w:val="24"/>
        </w:rPr>
        <w:t xml:space="preserve"> часов ежегодно.</w:t>
      </w:r>
    </w:p>
    <w:p w:rsidR="00FC5EA5" w:rsidRPr="00A77C2E" w:rsidRDefault="00FC5EA5" w:rsidP="00FC5EA5">
      <w:pPr>
        <w:shd w:val="clear" w:color="auto" w:fill="FFFFFF"/>
        <w:ind w:right="29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7C2E">
        <w:rPr>
          <w:rFonts w:ascii="Times New Roman" w:hAnsi="Times New Roman"/>
          <w:b/>
          <w:color w:val="000000" w:themeColor="text1"/>
          <w:sz w:val="24"/>
          <w:szCs w:val="24"/>
        </w:rPr>
        <w:t>Описание ценностных ориентиров содержания учебного предмета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жизни</w:t>
      </w:r>
      <w:r w:rsidRPr="008F03B7">
        <w:rPr>
          <w:rStyle w:val="c3c13"/>
          <w:color w:val="231E1F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добра</w:t>
      </w:r>
      <w:r w:rsidRPr="008F03B7">
        <w:rPr>
          <w:rStyle w:val="c3c13"/>
          <w:color w:val="231E1F"/>
        </w:rPr>
        <w:t xml:space="preserve"> – направленность на развитие и сохранение жизни через  </w:t>
      </w:r>
      <w:proofErr w:type="gramStart"/>
      <w:r w:rsidRPr="008F03B7">
        <w:rPr>
          <w:rStyle w:val="c3c13"/>
          <w:color w:val="231E1F"/>
        </w:rPr>
        <w:t>сострадание</w:t>
      </w:r>
      <w:proofErr w:type="gramEnd"/>
      <w:r w:rsidRPr="008F03B7">
        <w:rPr>
          <w:rStyle w:val="c3c13"/>
          <w:color w:val="231E1F"/>
        </w:rPr>
        <w:t xml:space="preserve"> и милосердие как проявление любви.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свободы,  чести  и достоинства</w:t>
      </w:r>
      <w:r w:rsidRPr="008F03B7">
        <w:rPr>
          <w:rStyle w:val="c3c13"/>
          <w:color w:val="231E1F"/>
        </w:rPr>
        <w:t xml:space="preserve"> как  основа  современных принципов и правил межличностных отношений.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природы</w:t>
      </w:r>
      <w:r w:rsidRPr="008F03B7">
        <w:rPr>
          <w:rStyle w:val="c3c13"/>
          <w:color w:val="231E1F"/>
        </w:rPr>
        <w:t xml:space="preserve">  основывается на  общечеловеческой ценности жизни, на  осознании себя  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 и бережного отношения к природе через  тексты художественных и научно-популярных произведений литературы.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красоты и гармонии</w:t>
      </w:r>
      <w:r w:rsidRPr="008F03B7">
        <w:rPr>
          <w:rStyle w:val="c3c13"/>
          <w:color w:val="231E1F"/>
        </w:rPr>
        <w:t xml:space="preserve"> – основа  эстетического воспитания через  приобщение ребёнка к литературе как виду искусства. Это ценность  стремления к гармонии, к идеалу.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истины</w:t>
      </w:r>
      <w:r w:rsidRPr="008F03B7">
        <w:rPr>
          <w:rStyle w:val="c3c13"/>
          <w:color w:val="231E1F"/>
        </w:rPr>
        <w:t xml:space="preserve">  –  это  ценность научного познания как  части культуры человечества, проникновения в суть  явлений, понимания закономерностей, лежащих  в  основе   социальных явлений.  Приоритетность знания, установления истины, само  познание как це</w:t>
      </w:r>
      <w:proofErr w:type="gramStart"/>
      <w:r w:rsidRPr="008F03B7">
        <w:rPr>
          <w:rStyle w:val="c3c13"/>
          <w:color w:val="231E1F"/>
        </w:rPr>
        <w:t>н-</w:t>
      </w:r>
      <w:proofErr w:type="gramEnd"/>
      <w:r w:rsidRPr="008F03B7">
        <w:rPr>
          <w:rStyle w:val="c3c13"/>
          <w:color w:val="231E1F"/>
        </w:rPr>
        <w:t xml:space="preserve"> </w:t>
      </w:r>
      <w:proofErr w:type="spellStart"/>
      <w:r w:rsidRPr="008F03B7">
        <w:rPr>
          <w:rStyle w:val="c3c13"/>
          <w:color w:val="231E1F"/>
        </w:rPr>
        <w:t>ность</w:t>
      </w:r>
      <w:proofErr w:type="spellEnd"/>
      <w:r w:rsidRPr="008F03B7">
        <w:rPr>
          <w:rStyle w:val="c3c13"/>
          <w:color w:val="231E1F"/>
        </w:rPr>
        <w:t xml:space="preserve">  – одна из задач образования, в том числе литературного.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семьи</w:t>
      </w:r>
      <w:r w:rsidRPr="008F03B7">
        <w:rPr>
          <w:rStyle w:val="c3c13"/>
          <w:i/>
          <w:color w:val="231E1F"/>
        </w:rPr>
        <w:t>.</w:t>
      </w:r>
      <w:r w:rsidRPr="008F03B7">
        <w:rPr>
          <w:rStyle w:val="c3c13"/>
          <w:color w:val="231E1F"/>
        </w:rPr>
        <w:t xml:space="preserve">  Семья – первая и самая значимая для  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8F03B7">
        <w:rPr>
          <w:rStyle w:val="c3c13"/>
          <w:color w:val="231E1F"/>
        </w:rPr>
        <w:t>близким</w:t>
      </w:r>
      <w:proofErr w:type="gramEnd"/>
      <w:r w:rsidRPr="008F03B7">
        <w:rPr>
          <w:rStyle w:val="c3c13"/>
          <w:color w:val="231E1F"/>
        </w:rPr>
        <w:t>, чувства любви, благодарности, взаимной ответственности.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труда и творчества.</w:t>
      </w:r>
      <w:r w:rsidRPr="008F03B7">
        <w:rPr>
          <w:rStyle w:val="c3c13"/>
          <w:color w:val="231E1F"/>
        </w:rPr>
        <w:t xml:space="preserve"> Труд – естественное условие человеческой жизни,  состояние нормального человеческого существования. Особую роль  в развитии трудолюбия ребёнка играет его учебная деятельность. В процессе её органи</w:t>
      </w:r>
      <w:r>
        <w:rPr>
          <w:rStyle w:val="c3c13"/>
          <w:color w:val="231E1F"/>
        </w:rPr>
        <w:t>зации средствами учебного пред</w:t>
      </w:r>
      <w:r w:rsidRPr="008F03B7">
        <w:rPr>
          <w:rStyle w:val="c3c13"/>
          <w:color w:val="231E1F"/>
        </w:rPr>
        <w:t>мета  у ребёнка развиваются организованность, целеустремлённость, ответственность, самостоятельность, формируется ценностное отношение к труду  в целом и к литературному труду  в частности.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lastRenderedPageBreak/>
        <w:t>Ценность  гражданственности</w:t>
      </w:r>
      <w:r w:rsidRPr="008F03B7">
        <w:rPr>
          <w:rStyle w:val="c3c13"/>
          <w:color w:val="231E1F"/>
        </w:rPr>
        <w:t xml:space="preserve"> – осознание себя  как члена общества,  народа,  представителя  страны,  государства; чувство ответственности за  настоящее и будущее своей  страны. Привитие через содержание предмета интереса к своей  стране: её истории, языку, культуре, её жизни и её народу.</w:t>
      </w:r>
    </w:p>
    <w:p w:rsidR="00B30DA1" w:rsidRPr="008C316E" w:rsidRDefault="00B30DA1" w:rsidP="00B30DA1">
      <w:pPr>
        <w:pStyle w:val="c1"/>
        <w:spacing w:before="0" w:beforeAutospacing="0" w:after="0" w:afterAutospacing="0"/>
        <w:jc w:val="both"/>
        <w:rPr>
          <w:color w:val="231E1F"/>
        </w:rPr>
      </w:pPr>
      <w:r w:rsidRPr="008C316E">
        <w:rPr>
          <w:rStyle w:val="c3c13"/>
          <w:b/>
          <w:i/>
          <w:color w:val="231E1F"/>
        </w:rPr>
        <w:t>Ценность  патриотизма</w:t>
      </w:r>
      <w:r w:rsidRPr="008C316E">
        <w:rPr>
          <w:rStyle w:val="c3c13"/>
          <w:b/>
          <w:color w:val="231E1F"/>
        </w:rPr>
        <w:t>.</w:t>
      </w:r>
      <w:r w:rsidRPr="008F03B7">
        <w:rPr>
          <w:rStyle w:val="c3c13"/>
          <w:color w:val="231E1F"/>
        </w:rPr>
        <w:t xml:space="preserve"> Любовь к России, активный  интерес к её прошлому и настоящему, готовность служить ей.</w:t>
      </w:r>
    </w:p>
    <w:p w:rsidR="00B30DA1" w:rsidRPr="008F03B7" w:rsidRDefault="00B30DA1" w:rsidP="00B30DA1">
      <w:pPr>
        <w:pStyle w:val="c1"/>
        <w:spacing w:before="0" w:beforeAutospacing="0" w:after="0" w:afterAutospacing="0"/>
        <w:jc w:val="both"/>
        <w:rPr>
          <w:rStyle w:val="c3c13"/>
          <w:color w:val="231E1F"/>
        </w:rPr>
      </w:pPr>
      <w:r w:rsidRPr="008C316E">
        <w:rPr>
          <w:rStyle w:val="c3c13"/>
          <w:b/>
          <w:i/>
          <w:color w:val="231E1F"/>
        </w:rPr>
        <w:t>Ценность  человечества</w:t>
      </w:r>
      <w:r w:rsidRPr="008F03B7">
        <w:rPr>
          <w:rStyle w:val="c3c13"/>
          <w:i/>
          <w:color w:val="231E1F"/>
        </w:rPr>
        <w:t>.</w:t>
      </w:r>
      <w:r w:rsidRPr="008F03B7">
        <w:rPr>
          <w:rStyle w:val="c3c13"/>
          <w:color w:val="231E1F"/>
        </w:rPr>
        <w:t xml:space="preserve"> Осознание ребёнком себя не только гражданином России, но и частью мирового сообщества, для  существования   и  прогресса которого необходимы мир,  сотрудничество, толерантность, уважение к многообразию иных культур.</w:t>
      </w:r>
    </w:p>
    <w:p w:rsidR="00FC5EA5" w:rsidRDefault="00FC5EA5" w:rsidP="00FC5EA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C5EA5" w:rsidRDefault="00FC5EA5" w:rsidP="00FC5EA5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C5EA5" w:rsidRDefault="00FC5EA5" w:rsidP="00FC5EA5">
      <w:pPr>
        <w:pStyle w:val="a3"/>
        <w:widowControl w:val="0"/>
        <w:shd w:val="clear" w:color="auto" w:fill="FFFFFF"/>
        <w:tabs>
          <w:tab w:val="left" w:pos="14287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Pr="00367604"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СОДЕРЖАНИЕ УЧЕБНОГО ПРЕДМЕТА. ЛИЧНОСТНЫЕ, ПРЕДМЕТНЫЕ, МЕТАПРЕДМЕТНЫЕ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pacing w:val="-2"/>
          <w:sz w:val="24"/>
          <w:szCs w:val="24"/>
          <w:lang w:eastAsia="ru-RU"/>
        </w:rPr>
        <w:t>.</w:t>
      </w:r>
    </w:p>
    <w:p w:rsidR="00991C6F" w:rsidRDefault="00991C6F" w:rsidP="003B449B">
      <w:pPr>
        <w:shd w:val="clear" w:color="auto" w:fill="FFFFFF"/>
        <w:spacing w:line="240" w:lineRule="auto"/>
        <w:ind w:right="32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C6F" w:rsidRDefault="003B449B" w:rsidP="00991C6F">
      <w:pPr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FD4">
        <w:rPr>
          <w:rFonts w:ascii="Times New Roman" w:hAnsi="Times New Roman" w:cs="Times New Roman"/>
          <w:b/>
          <w:bCs/>
          <w:sz w:val="28"/>
          <w:szCs w:val="28"/>
        </w:rPr>
        <w:t xml:space="preserve">1 класс </w:t>
      </w:r>
    </w:p>
    <w:p w:rsidR="00991C6F" w:rsidRDefault="00991C6F" w:rsidP="00991C6F">
      <w:pPr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 грамоте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92 ч.)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Подготовительный (</w:t>
      </w:r>
      <w:proofErr w:type="spellStart"/>
      <w:r w:rsidRPr="00991C6F">
        <w:rPr>
          <w:rFonts w:ascii="Times New Roman" w:hAnsi="Times New Roman" w:cs="Times New Roman"/>
          <w:b/>
          <w:bCs/>
          <w:sz w:val="24"/>
          <w:szCs w:val="24"/>
        </w:rPr>
        <w:t>добуквенный</w:t>
      </w:r>
      <w:proofErr w:type="spellEnd"/>
      <w:r w:rsidRPr="00991C6F">
        <w:rPr>
          <w:rFonts w:ascii="Times New Roman" w:hAnsi="Times New Roman" w:cs="Times New Roman"/>
          <w:b/>
          <w:bCs/>
          <w:sz w:val="24"/>
          <w:szCs w:val="24"/>
        </w:rPr>
        <w:t>) период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Речь. Предложение. Слово</w:t>
      </w:r>
      <w:r w:rsidRPr="00991C6F">
        <w:rPr>
          <w:rFonts w:ascii="Times New Roman" w:hAnsi="Times New Roman" w:cs="Times New Roman"/>
          <w:sz w:val="24"/>
          <w:szCs w:val="24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C6F">
        <w:rPr>
          <w:rFonts w:ascii="Times New Roman" w:hAnsi="Times New Roman" w:cs="Times New Roman"/>
          <w:sz w:val="24"/>
          <w:szCs w:val="24"/>
        </w:rPr>
        <w:t>Слогоделение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>. Ударение. Ударный слог.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Звуки и буквы</w:t>
      </w:r>
      <w:r w:rsidRPr="00991C6F">
        <w:rPr>
          <w:rFonts w:ascii="Times New Roman" w:hAnsi="Times New Roman" w:cs="Times New Roman"/>
          <w:sz w:val="24"/>
          <w:szCs w:val="24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991C6F">
        <w:rPr>
          <w:rFonts w:ascii="Times New Roman" w:hAnsi="Times New Roman" w:cs="Times New Roman"/>
          <w:i/>
          <w:iCs/>
          <w:sz w:val="24"/>
          <w:szCs w:val="24"/>
        </w:rPr>
        <w:t>мак</w:t>
      </w:r>
      <w:r w:rsidRPr="00991C6F">
        <w:rPr>
          <w:rFonts w:ascii="Times New Roman" w:hAnsi="Times New Roman" w:cs="Times New Roman"/>
          <w:sz w:val="24"/>
          <w:szCs w:val="24"/>
        </w:rPr>
        <w:t xml:space="preserve"> — </w:t>
      </w:r>
      <w:r w:rsidRPr="00991C6F">
        <w:rPr>
          <w:rFonts w:ascii="Times New Roman" w:hAnsi="Times New Roman" w:cs="Times New Roman"/>
          <w:i/>
          <w:iCs/>
          <w:sz w:val="24"/>
          <w:szCs w:val="24"/>
        </w:rPr>
        <w:t>рак</w:t>
      </w:r>
      <w:r w:rsidRPr="00991C6F">
        <w:rPr>
          <w:rFonts w:ascii="Times New Roman" w:hAnsi="Times New Roman" w:cs="Times New Roman"/>
          <w:sz w:val="24"/>
          <w:szCs w:val="24"/>
        </w:rPr>
        <w:t>). Гласные и согласные звуки. Твёрдые и мягкие согласные звуки (</w:t>
      </w:r>
      <w:r w:rsidRPr="00991C6F">
        <w:rPr>
          <w:rFonts w:ascii="Times New Roman" w:hAnsi="Times New Roman" w:cs="Times New Roman"/>
          <w:i/>
          <w:iCs/>
          <w:sz w:val="24"/>
          <w:szCs w:val="24"/>
        </w:rPr>
        <w:t>лук</w:t>
      </w:r>
      <w:r w:rsidRPr="00991C6F">
        <w:rPr>
          <w:rFonts w:ascii="Times New Roman" w:hAnsi="Times New Roman" w:cs="Times New Roman"/>
          <w:sz w:val="24"/>
          <w:szCs w:val="24"/>
        </w:rPr>
        <w:t xml:space="preserve"> — </w:t>
      </w:r>
      <w:r w:rsidRPr="00991C6F">
        <w:rPr>
          <w:rFonts w:ascii="Times New Roman" w:hAnsi="Times New Roman" w:cs="Times New Roman"/>
          <w:i/>
          <w:iCs/>
          <w:sz w:val="24"/>
          <w:szCs w:val="24"/>
        </w:rPr>
        <w:t>люк</w:t>
      </w:r>
      <w:r w:rsidRPr="00991C6F">
        <w:rPr>
          <w:rFonts w:ascii="Times New Roman" w:hAnsi="Times New Roman" w:cs="Times New Roman"/>
          <w:sz w:val="24"/>
          <w:szCs w:val="24"/>
        </w:rPr>
        <w:t xml:space="preserve">). Моделирование звукового состава слов с помощью схем. 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991C6F">
        <w:rPr>
          <w:rFonts w:ascii="Times New Roman" w:hAnsi="Times New Roman" w:cs="Times New Roman"/>
          <w:sz w:val="24"/>
          <w:szCs w:val="24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991C6F">
        <w:rPr>
          <w:rFonts w:ascii="Times New Roman" w:hAnsi="Times New Roman" w:cs="Times New Roman"/>
          <w:sz w:val="24"/>
          <w:szCs w:val="24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 xml:space="preserve">Знакомство с разлиновкой прописи. </w:t>
      </w:r>
      <w:r w:rsidRPr="00991C6F">
        <w:rPr>
          <w:rFonts w:ascii="Times New Roman" w:hAnsi="Times New Roman" w:cs="Times New Roman"/>
          <w:i/>
          <w:iCs/>
          <w:sz w:val="24"/>
          <w:szCs w:val="24"/>
        </w:rPr>
        <w:t>Развитие глазомера и мелких мышц пальцев (бордюры, штриховка и др.)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Основной (букварный) период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Звуки речи (фонетика)</w:t>
      </w:r>
      <w:r w:rsidRPr="00991C6F">
        <w:rPr>
          <w:rFonts w:ascii="Times New Roman" w:hAnsi="Times New Roman" w:cs="Times New Roman"/>
          <w:sz w:val="24"/>
          <w:szCs w:val="24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991C6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91C6F">
        <w:rPr>
          <w:rFonts w:ascii="Times New Roman" w:hAnsi="Times New Roman" w:cs="Times New Roman"/>
          <w:sz w:val="24"/>
          <w:szCs w:val="24"/>
        </w:rPr>
        <w:t>мок—зам</w:t>
      </w:r>
      <w:r w:rsidRPr="00991C6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91C6F">
        <w:rPr>
          <w:rFonts w:ascii="Times New Roman" w:hAnsi="Times New Roman" w:cs="Times New Roman"/>
          <w:sz w:val="24"/>
          <w:szCs w:val="24"/>
        </w:rPr>
        <w:t>к).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Буквы (графика)</w:t>
      </w:r>
      <w:r w:rsidRPr="00991C6F">
        <w:rPr>
          <w:rFonts w:ascii="Times New Roman" w:hAnsi="Times New Roman" w:cs="Times New Roman"/>
          <w:sz w:val="24"/>
          <w:szCs w:val="24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lastRenderedPageBreak/>
        <w:t xml:space="preserve">Роль гласных букв для обозначения мягкости предшествующих согласных в слове. Роль йотированных букв </w:t>
      </w:r>
      <w:r w:rsidRPr="00991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991C6F">
        <w:rPr>
          <w:rFonts w:ascii="Times New Roman" w:hAnsi="Times New Roman" w:cs="Times New Roman"/>
          <w:sz w:val="24"/>
          <w:szCs w:val="24"/>
        </w:rPr>
        <w:t xml:space="preserve">, </w:t>
      </w:r>
      <w:r w:rsidRPr="00991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99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1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 xml:space="preserve">, </w:t>
      </w:r>
      <w:r w:rsidRPr="00991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991C6F">
        <w:rPr>
          <w:rFonts w:ascii="Times New Roman" w:hAnsi="Times New Roman" w:cs="Times New Roman"/>
          <w:sz w:val="24"/>
          <w:szCs w:val="24"/>
        </w:rPr>
        <w:t>. Обозначение буквами звука [</w:t>
      </w:r>
      <w:proofErr w:type="spellStart"/>
      <w:r w:rsidRPr="00991C6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 xml:space="preserve">´] в разных позициях. Употребление букв </w:t>
      </w:r>
      <w:proofErr w:type="spellStart"/>
      <w:r w:rsidRPr="00991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1C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>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алфавитом, с печатным и письменным начертанием букв. 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Слово и предложение</w:t>
      </w:r>
      <w:r w:rsidRPr="00991C6F">
        <w:rPr>
          <w:rFonts w:ascii="Times New Roman" w:hAnsi="Times New Roman" w:cs="Times New Roman"/>
          <w:sz w:val="24"/>
          <w:szCs w:val="24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991C6F">
        <w:rPr>
          <w:rFonts w:ascii="Times New Roman" w:hAnsi="Times New Roman" w:cs="Times New Roman"/>
          <w:sz w:val="24"/>
          <w:szCs w:val="24"/>
        </w:rPr>
        <w:t>слогоударный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>). Наблюдение над значением слова (слова, близкие и противоположные по смыслу, многозначные).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  <w:r w:rsidRPr="00991C6F">
        <w:rPr>
          <w:rFonts w:ascii="Times New Roman" w:hAnsi="Times New Roman" w:cs="Times New Roman"/>
          <w:sz w:val="24"/>
          <w:szCs w:val="24"/>
        </w:rPr>
        <w:t>. Ознакомление с правилами правописания и применение их на практике: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— обозначение гласных после шипящих (</w:t>
      </w:r>
      <w:proofErr w:type="spellStart"/>
      <w:r w:rsidRPr="00991C6F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91C6F">
        <w:rPr>
          <w:rFonts w:ascii="Times New Roman" w:hAnsi="Times New Roman" w:cs="Times New Roman"/>
          <w:i/>
          <w:iCs/>
          <w:sz w:val="24"/>
          <w:szCs w:val="24"/>
        </w:rPr>
        <w:t>ши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91C6F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91C6F">
        <w:rPr>
          <w:rFonts w:ascii="Times New Roman" w:hAnsi="Times New Roman" w:cs="Times New Roman"/>
          <w:i/>
          <w:iCs/>
          <w:sz w:val="24"/>
          <w:szCs w:val="24"/>
        </w:rPr>
        <w:t>ща</w:t>
      </w:r>
      <w:proofErr w:type="spellEnd"/>
      <w:proofErr w:type="gramEnd"/>
      <w:r w:rsidRPr="00991C6F">
        <w:rPr>
          <w:rFonts w:ascii="Times New Roman" w:hAnsi="Times New Roman" w:cs="Times New Roman"/>
          <w:sz w:val="24"/>
          <w:szCs w:val="24"/>
        </w:rPr>
        <w:t xml:space="preserve">, </w:t>
      </w:r>
      <w:r w:rsidRPr="00991C6F">
        <w:rPr>
          <w:rFonts w:ascii="Times New Roman" w:hAnsi="Times New Roman" w:cs="Times New Roman"/>
          <w:i/>
          <w:iCs/>
          <w:sz w:val="24"/>
          <w:szCs w:val="24"/>
        </w:rPr>
        <w:t>чу</w:t>
      </w:r>
      <w:r w:rsidRPr="00991C6F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991C6F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991C6F">
        <w:rPr>
          <w:rFonts w:ascii="Times New Roman" w:hAnsi="Times New Roman" w:cs="Times New Roman"/>
          <w:sz w:val="24"/>
          <w:szCs w:val="24"/>
        </w:rPr>
        <w:t>);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— раздельное написание слов;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— перенос слов по слогам без стечения согласных;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sz w:val="24"/>
          <w:szCs w:val="24"/>
        </w:rPr>
        <w:t>— большая буква в начале, знаки препинания в конце предложения.</w:t>
      </w:r>
    </w:p>
    <w:p w:rsidR="00991C6F" w:rsidRPr="00991C6F" w:rsidRDefault="00991C6F" w:rsidP="00991C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C6F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  <w:r w:rsidRPr="00991C6F">
        <w:rPr>
          <w:rFonts w:ascii="Times New Roman" w:hAnsi="Times New Roman" w:cs="Times New Roman"/>
          <w:sz w:val="24"/>
          <w:szCs w:val="24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3B449B" w:rsidRPr="004F5FD4" w:rsidRDefault="002F3533" w:rsidP="002F3533">
      <w:pPr>
        <w:shd w:val="clear" w:color="auto" w:fill="FFFFFF"/>
        <w:spacing w:line="240" w:lineRule="auto"/>
        <w:ind w:right="32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Литературное чтение </w:t>
      </w:r>
      <w:r w:rsidR="003B449B" w:rsidRPr="004F5FD4">
        <w:rPr>
          <w:rFonts w:ascii="Times New Roman" w:hAnsi="Times New Roman" w:cs="Times New Roman"/>
          <w:b/>
          <w:bCs/>
          <w:sz w:val="28"/>
          <w:szCs w:val="28"/>
        </w:rPr>
        <w:t>(40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32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pacing w:val="-16"/>
          <w:sz w:val="24"/>
          <w:szCs w:val="24"/>
        </w:rPr>
        <w:t>Круг чтения</w:t>
      </w:r>
    </w:p>
    <w:p w:rsidR="003B449B" w:rsidRPr="00C51C05" w:rsidRDefault="003B449B" w:rsidP="003B44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z w:val="24"/>
          <w:szCs w:val="24"/>
        </w:rPr>
        <w:t xml:space="preserve">Страна </w:t>
      </w:r>
      <w:proofErr w:type="spellStart"/>
      <w:r w:rsidRPr="00D30CB5">
        <w:rPr>
          <w:rFonts w:ascii="Times New Roman" w:hAnsi="Times New Roman" w:cs="Times New Roman"/>
          <w:b/>
          <w:bCs/>
          <w:sz w:val="24"/>
          <w:szCs w:val="24"/>
        </w:rPr>
        <w:t>Вообразилия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(16 ч)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 xml:space="preserve">Михалков (из Ю.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) «Азбука»;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Левин «Ма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ленькая песенка о большом дожде», «Обыкновенная исто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рия»;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Чуковский «Храбрецы»,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 (отрывок), «Скрюченная песенка»; Д.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«Лежебока»; В. Лифшиц «Тимоша»; И.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«Пряничные человечки»; М. Ка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рем «На травке»; В.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Хотомская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«Аист»; Ю.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Тувим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«Чуде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са», «Пляска»;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 xml:space="preserve">Самойлов «Сказка», Б.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(</w:t>
      </w:r>
      <w:r w:rsidRPr="00C51C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Бжехвы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) «На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Горизонтских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островах»;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 xml:space="preserve">О. Мандельштам «Телефон»;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«Юла»; В. Лунин «Жук»;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Матвеева «Молчание листика» (отрывок), «Было тихо».</w:t>
      </w:r>
      <w:proofErr w:type="gramEnd"/>
    </w:p>
    <w:p w:rsidR="003B449B" w:rsidRPr="00C51C05" w:rsidRDefault="003B449B" w:rsidP="003B44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Песенки, считалки, загадки разных народов мира</w:t>
      </w:r>
    </w:p>
    <w:p w:rsidR="003B449B" w:rsidRPr="00C51C05" w:rsidRDefault="003B449B" w:rsidP="003B4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C05">
        <w:rPr>
          <w:rFonts w:ascii="Times New Roman" w:hAnsi="Times New Roman" w:cs="Times New Roman"/>
          <w:b/>
          <w:bCs/>
          <w:sz w:val="24"/>
          <w:szCs w:val="24"/>
        </w:rPr>
        <w:t xml:space="preserve">Сказки о животных.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(14ч)</w:t>
      </w:r>
    </w:p>
    <w:p w:rsidR="003B449B" w:rsidRPr="00C51C05" w:rsidRDefault="003B449B" w:rsidP="003B4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Народные сказки. «Лиса и рак»; «Лиса и тетерев»; «Лисичка-сестричка и волк»; «Конь и лиса»; «Как кролик взял койота на испуг»; «Гиена и черепаха». Авторские сказки. К. Ушинский «Лиса и козёл»;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 xml:space="preserve">. Харрис «Сказки дядюшки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 (отдельные главы); Н. Заболоцкий «Как мыши с котом воевали»; Д.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Биссет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«Лягушка в зеркале»; А. Усачёв «Пятно»; Б.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Сергуненков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«Сладкая трава».</w:t>
      </w:r>
    </w:p>
    <w:p w:rsidR="003B449B" w:rsidRPr="00C51C05" w:rsidRDefault="003B449B" w:rsidP="003B4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мы. </w:t>
      </w:r>
      <w:r w:rsidRPr="00C51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ч)</w:t>
      </w:r>
    </w:p>
    <w:p w:rsidR="003B449B" w:rsidRPr="00C51C05" w:rsidRDefault="003B449B" w:rsidP="003B4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Г. Балл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Кружавинка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»; М. Пришвин «Осеннее утро», «Черёмуха»; А. Блок «Зайчик»; Н. Рубцов «Воробей»; Л. Толстой «Орёл», «Какая бывает роса на траве»; Е.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«Как Томка научился плавать»; А.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«Думают ли звери?»;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Жуковский «Жаворонок».</w:t>
      </w:r>
      <w:proofErr w:type="gramEnd"/>
    </w:p>
    <w:p w:rsidR="003B449B" w:rsidRDefault="003B449B" w:rsidP="003B44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lastRenderedPageBreak/>
        <w:t xml:space="preserve">Семейное чтение.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К. Чуковский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горе»; русские народные сказки «Петушок-золотой гребешок», «Лиса и заяц»; Дж. Харрис «Сказки дядюшки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Римуса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»; Ш. Перро «Кот в сапогах»; А. Усачёв «Королевская дворняжка»; Л. Толстой «Слон», «Котёнок»; В. Бианки «Рассказы о животных».</w:t>
      </w:r>
      <w:proofErr w:type="gramEnd"/>
    </w:p>
    <w:p w:rsidR="003B449B" w:rsidRPr="004F5FD4" w:rsidRDefault="003B449B" w:rsidP="003B449B">
      <w:pPr>
        <w:shd w:val="clear" w:color="auto" w:fill="FFFFFF"/>
        <w:spacing w:line="240" w:lineRule="auto"/>
        <w:ind w:right="3283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FD4">
        <w:rPr>
          <w:rFonts w:ascii="Times New Roman" w:hAnsi="Times New Roman" w:cs="Times New Roman"/>
          <w:b/>
          <w:bCs/>
          <w:sz w:val="28"/>
          <w:szCs w:val="28"/>
        </w:rPr>
        <w:t>2 класс (136 ч)</w:t>
      </w:r>
    </w:p>
    <w:p w:rsidR="003B449B" w:rsidRDefault="003B449B" w:rsidP="003B449B">
      <w:pPr>
        <w:shd w:val="clear" w:color="auto" w:fill="FFFFFF"/>
        <w:spacing w:line="240" w:lineRule="auto"/>
        <w:ind w:right="3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 Круг чтения </w:t>
      </w:r>
    </w:p>
    <w:p w:rsidR="003B449B" w:rsidRPr="00C51C05" w:rsidRDefault="003B449B" w:rsidP="003B449B">
      <w:pPr>
        <w:shd w:val="clear" w:color="auto" w:fill="FFFFFF"/>
        <w:spacing w:line="240" w:lineRule="auto"/>
        <w:ind w:right="3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4"/>
          <w:sz w:val="24"/>
          <w:szCs w:val="24"/>
        </w:rPr>
        <w:t>Осень пришла</w:t>
      </w:r>
      <w:r w:rsidRPr="00C51C05">
        <w:rPr>
          <w:rFonts w:ascii="Times New Roman" w:hAnsi="Times New Roman" w:cs="Times New Roman"/>
          <w:spacing w:val="-4"/>
          <w:sz w:val="24"/>
          <w:szCs w:val="24"/>
        </w:rPr>
        <w:t xml:space="preserve"> (12 ч)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10"/>
          <w:sz w:val="24"/>
          <w:szCs w:val="24"/>
        </w:rPr>
        <w:t>Вспомним лето</w:t>
      </w:r>
      <w:r w:rsidRPr="00C51C05">
        <w:rPr>
          <w:rFonts w:ascii="Times New Roman" w:hAnsi="Times New Roman" w:cs="Times New Roman"/>
          <w:spacing w:val="-10"/>
          <w:sz w:val="24"/>
          <w:szCs w:val="24"/>
        </w:rPr>
        <w:t xml:space="preserve"> (6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С. Щипачёв «Подсолнух»; И. Суриков «Степь»; И. Соколов-Микитов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Вертушинка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«Кончилось лето».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10"/>
          <w:sz w:val="24"/>
          <w:szCs w:val="24"/>
        </w:rPr>
        <w:t>Здравствуй, осень</w:t>
      </w:r>
      <w:r w:rsidRPr="00C51C05">
        <w:rPr>
          <w:rFonts w:ascii="Times New Roman" w:hAnsi="Times New Roman" w:cs="Times New Roman"/>
          <w:spacing w:val="-10"/>
          <w:sz w:val="24"/>
          <w:szCs w:val="24"/>
        </w:rPr>
        <w:t xml:space="preserve"> (6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1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М. Пришвин «Полянка в лесу»; А. Майков «Осень»;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Пушкин «Уж небо осенью дышало...»; К. Паустовский «Прощание с летом».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 xml:space="preserve">М. Пришвин «Последние Цветы»; К. Ушинский «Пчёлы и муха»; А.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«Вам не нужна сорока?»; С. Аксаков «Осень»; В. Берестов «Урок листопада».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pacing w:val="-2"/>
          <w:sz w:val="24"/>
          <w:szCs w:val="24"/>
        </w:rPr>
        <w:t>Народные песни, сказки, пословицы (30 ч)</w:t>
      </w:r>
    </w:p>
    <w:p w:rsidR="003B449B" w:rsidRPr="00C51C05" w:rsidRDefault="003B449B" w:rsidP="003B44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Песни. </w:t>
      </w:r>
      <w:r w:rsidRPr="00C51C05">
        <w:rPr>
          <w:rFonts w:ascii="Times New Roman" w:hAnsi="Times New Roman" w:cs="Times New Roman"/>
          <w:sz w:val="24"/>
          <w:szCs w:val="24"/>
        </w:rPr>
        <w:t xml:space="preserve">Русские народные песни: «Как на тоненький ледок», «Ходит конь по бережку», «Заинька, где ты </w:t>
      </w:r>
      <w:proofErr w:type="spellStart"/>
      <w:proofErr w:type="gramStart"/>
      <w:r w:rsidRPr="00C51C05">
        <w:rPr>
          <w:rFonts w:ascii="Times New Roman" w:hAnsi="Times New Roman" w:cs="Times New Roman"/>
          <w:sz w:val="24"/>
          <w:szCs w:val="24"/>
        </w:rPr>
        <w:t>был-по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бывал</w:t>
      </w:r>
      <w:proofErr w:type="spellEnd"/>
      <w:proofErr w:type="gramEnd"/>
      <w:r w:rsidRPr="00C51C05">
        <w:rPr>
          <w:rFonts w:ascii="Times New Roman" w:hAnsi="Times New Roman" w:cs="Times New Roman"/>
          <w:sz w:val="24"/>
          <w:szCs w:val="24"/>
        </w:rPr>
        <w:t>...»; шотландская народная песня «Спляшем!»; чешские наро</w:t>
      </w:r>
      <w:r>
        <w:rPr>
          <w:rFonts w:ascii="Times New Roman" w:hAnsi="Times New Roman" w:cs="Times New Roman"/>
          <w:sz w:val="24"/>
          <w:szCs w:val="24"/>
        </w:rPr>
        <w:t>дные песни: «Разговор лягушек», «</w:t>
      </w:r>
      <w:r w:rsidRPr="00C51C05">
        <w:rPr>
          <w:rFonts w:ascii="Times New Roman" w:hAnsi="Times New Roman" w:cs="Times New Roman"/>
          <w:sz w:val="24"/>
          <w:szCs w:val="24"/>
        </w:rPr>
        <w:t>Сенокос»; английская народная песня «Дом, который построил Джек».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Сказки народов России. </w:t>
      </w:r>
      <w:r w:rsidRPr="00C51C05">
        <w:rPr>
          <w:rFonts w:ascii="Times New Roman" w:hAnsi="Times New Roman" w:cs="Times New Roman"/>
          <w:sz w:val="24"/>
          <w:szCs w:val="24"/>
        </w:rPr>
        <w:t xml:space="preserve">Русские сказки: «Сестрица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Алё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нушка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и братец Иванушка»,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», «Мальчик с пальчик», «Каша из топора»; ненецкая сказка «Кукушка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татарская сказка «Три дочери»; мордовская сказка «Врозь — плохо, вместе — хорошо»; лезгинская сказка «Как проверя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ется дружба».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Колыбельные песни разных народов.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Русская колыбель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ная «Берёзонька скрип, скрип...»; сербская колыбельная «Нашей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Любице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...»; латышская колыбельная «Спи, усни, мой медвежонок...»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Сказки народов мира.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Индийская сказка «Золотая ры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Пословицы. </w:t>
      </w:r>
      <w:r w:rsidRPr="00C51C05">
        <w:rPr>
          <w:rFonts w:ascii="Times New Roman" w:hAnsi="Times New Roman" w:cs="Times New Roman"/>
          <w:sz w:val="24"/>
          <w:szCs w:val="24"/>
        </w:rPr>
        <w:t>О правде; о труде и лени; о дружбе; об учёбе.</w:t>
      </w:r>
    </w:p>
    <w:p w:rsidR="003B449B" w:rsidRPr="00C51C05" w:rsidRDefault="003B449B" w:rsidP="003B449B">
      <w:pPr>
        <w:shd w:val="clear" w:color="auto" w:fill="FFFFFF"/>
        <w:spacing w:line="240" w:lineRule="auto"/>
        <w:ind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Народные песни. </w:t>
      </w:r>
      <w:r w:rsidRPr="00C51C05">
        <w:rPr>
          <w:rFonts w:ascii="Times New Roman" w:hAnsi="Times New Roman" w:cs="Times New Roman"/>
          <w:sz w:val="24"/>
          <w:szCs w:val="24"/>
        </w:rPr>
        <w:t>Русские песни: «Уж как я ль мою коровушку люблю...»; «Тень-тень, поте тень...»; шведская песня «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Отличные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 xml:space="preserve"> пшеничные...»; французская песня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и мотылёк».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сказки. </w:t>
      </w:r>
      <w:r w:rsidRPr="00C51C05">
        <w:rPr>
          <w:rFonts w:ascii="Times New Roman" w:hAnsi="Times New Roman" w:cs="Times New Roman"/>
          <w:sz w:val="24"/>
          <w:szCs w:val="24"/>
        </w:rPr>
        <w:t>Русская сказка «Снегурочка»; корей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ская сказка «Дружные братья»; норвежская сказка «Как мальчик к Северному ветру за своей мукой ходил».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1"/>
          <w:sz w:val="24"/>
          <w:szCs w:val="24"/>
        </w:rPr>
        <w:t>Зимние картины</w:t>
      </w:r>
      <w:r w:rsidRPr="00C51C05">
        <w:rPr>
          <w:rFonts w:ascii="Times New Roman" w:hAnsi="Times New Roman" w:cs="Times New Roman"/>
          <w:spacing w:val="-1"/>
          <w:sz w:val="24"/>
          <w:szCs w:val="24"/>
        </w:rPr>
        <w:t xml:space="preserve"> (12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9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И. Никитин «Встреча зимы» (отрывок); К. Паустовский «Первый зимний день»; С. Есенин «Пороша»; А. Пушкин «Опрятней модного паркета...»; Н. Сладков «Песенки подо льдом»; С. Маршак «Двенадцать месяцев» (отрывок).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Загадки о зиме.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Н. Некрасов «Мороз, Крас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ный нос» (отрывок); С. Есенин «Поёт зима, аукает...»; М. Пришвин «Птицы под снегом».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Авторские сказки</w:t>
      </w:r>
      <w:r w:rsidRPr="00C51C05">
        <w:rPr>
          <w:rFonts w:ascii="Times New Roman" w:hAnsi="Times New Roman" w:cs="Times New Roman"/>
          <w:spacing w:val="-1"/>
          <w:sz w:val="24"/>
          <w:szCs w:val="24"/>
        </w:rPr>
        <w:t xml:space="preserve"> (35 ч)</w:t>
      </w:r>
    </w:p>
    <w:p w:rsidR="003B449B" w:rsidRPr="00AF2E91" w:rsidRDefault="003B449B" w:rsidP="003B449B">
      <w:pPr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К. Ушинский «Мена»; А. Пушкин «Сказка о рыбаке и рыбке»; братья Гримм «Храбрый портной», «Маленькие че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ловечки»; И.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«Гном»; Х.К. Андерсен «</w:t>
      </w:r>
      <w:proofErr w:type="spellStart"/>
      <w:r w:rsidRPr="00C51C05">
        <w:rPr>
          <w:rFonts w:ascii="Times New Roman" w:hAnsi="Times New Roman" w:cs="Times New Roman"/>
          <w:i/>
          <w:iCs/>
          <w:sz w:val="24"/>
          <w:szCs w:val="24"/>
        </w:rPr>
        <w:t>Оле-Лукойе</w:t>
      </w:r>
      <w:proofErr w:type="spellEnd"/>
      <w:r w:rsidRPr="00C51C05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Сказки народов России. </w:t>
      </w:r>
      <w:r w:rsidRPr="00C51C05">
        <w:rPr>
          <w:rFonts w:ascii="Times New Roman" w:hAnsi="Times New Roman" w:cs="Times New Roman"/>
          <w:sz w:val="24"/>
          <w:szCs w:val="24"/>
        </w:rPr>
        <w:t xml:space="preserve">Русские сказки: «Сестрица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Алё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нушка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и братец Иванушка»,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», «Мальчик с пальчик», «Каша из топора»; ненецкая сказка «Кукушка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татарская сказка «Три дочери»; мордовская сказка «Врозь — плохо, вместе — хорошо»; лезгинская сказка «Как проверя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ется дружба».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2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Колыбельные песни разных народов.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Русская колыбель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ная «Берёзонька скрип, скрип...»; сербская колыбельная «Нашей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Любице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...»; латышская колыбельная «Спи, усни, мой медвежонок...»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Сказки народов мира.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Индийская сказка «Золотая ры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ба»; иранская сказка «Счастливый мальчик»; сербская сказка «Два ленивца»; хорватская сказка «Век живи — век учись».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Пословицы. </w:t>
      </w:r>
      <w:r w:rsidRPr="00C51C05">
        <w:rPr>
          <w:rFonts w:ascii="Times New Roman" w:hAnsi="Times New Roman" w:cs="Times New Roman"/>
          <w:sz w:val="24"/>
          <w:szCs w:val="24"/>
        </w:rPr>
        <w:t>О правде; о труде и лени; о дружбе; об учёбе.</w:t>
      </w:r>
    </w:p>
    <w:p w:rsidR="003B449B" w:rsidRPr="00C51C05" w:rsidRDefault="003B449B" w:rsidP="003B449B">
      <w:pPr>
        <w:shd w:val="clear" w:color="auto" w:fill="FFFFFF"/>
        <w:spacing w:line="240" w:lineRule="auto"/>
        <w:ind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Народные песни. </w:t>
      </w:r>
      <w:r w:rsidRPr="00C51C05">
        <w:rPr>
          <w:rFonts w:ascii="Times New Roman" w:hAnsi="Times New Roman" w:cs="Times New Roman"/>
          <w:sz w:val="24"/>
          <w:szCs w:val="24"/>
        </w:rPr>
        <w:t xml:space="preserve">Русские песни: «Уж как я ль мою коровушку люблю...»; «Тень-тень,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потетень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...»; шведская песня «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Отличные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 xml:space="preserve"> пшеничные...»; французская песня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Сюзон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и мотылёк».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Народные сказки. </w:t>
      </w:r>
      <w:r w:rsidRPr="00C51C05">
        <w:rPr>
          <w:rFonts w:ascii="Times New Roman" w:hAnsi="Times New Roman" w:cs="Times New Roman"/>
          <w:sz w:val="24"/>
          <w:szCs w:val="24"/>
        </w:rPr>
        <w:t>Русская сказка «Снегурочка»; корей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ская сказка «Дружные братья»; норвежская сказка «Как мальчик к Северному ветру за своей мукой ходил».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1"/>
          <w:sz w:val="24"/>
          <w:szCs w:val="24"/>
        </w:rPr>
        <w:t>Зимние картины</w:t>
      </w:r>
      <w:r w:rsidRPr="00C51C05">
        <w:rPr>
          <w:rFonts w:ascii="Times New Roman" w:hAnsi="Times New Roman" w:cs="Times New Roman"/>
          <w:spacing w:val="-1"/>
          <w:sz w:val="24"/>
          <w:szCs w:val="24"/>
        </w:rPr>
        <w:t xml:space="preserve"> (12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98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И. Никитин «Встреча зимы» (отрывок); К. Паустовский «Первый зимний день»; С. Есенин «Пороша»; А. Пуш</w:t>
      </w:r>
      <w:r>
        <w:rPr>
          <w:rFonts w:ascii="Times New Roman" w:hAnsi="Times New Roman" w:cs="Times New Roman"/>
          <w:sz w:val="24"/>
          <w:szCs w:val="24"/>
        </w:rPr>
        <w:t>кин «Опрятней модного паркета...»; Н. Слад</w:t>
      </w:r>
      <w:r w:rsidRPr="00C51C05">
        <w:rPr>
          <w:rFonts w:ascii="Times New Roman" w:hAnsi="Times New Roman" w:cs="Times New Roman"/>
          <w:sz w:val="24"/>
          <w:szCs w:val="24"/>
        </w:rPr>
        <w:t>ков «Песенки подо льдом»; С. Маршак «Двенадцать месяцев» (отрывок).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Загадки о зиме.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Н. Некрасов «Мороз, Крас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ный нос» (отрывок); С. Есенин «Поёт зима, аукает...»; М. Пришвин «Птицы под снегом».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Авторские сказки</w:t>
      </w:r>
      <w:r w:rsidRPr="00C51C05">
        <w:rPr>
          <w:rFonts w:ascii="Times New Roman" w:hAnsi="Times New Roman" w:cs="Times New Roman"/>
          <w:spacing w:val="-1"/>
          <w:sz w:val="24"/>
          <w:szCs w:val="24"/>
        </w:rPr>
        <w:t xml:space="preserve"> (35 ч)</w:t>
      </w:r>
    </w:p>
    <w:p w:rsidR="003B449B" w:rsidRPr="00C51C05" w:rsidRDefault="003B449B" w:rsidP="003B449B">
      <w:pPr>
        <w:spacing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К. Ушинский «Мена»; А. Пушкин «Сказка о рыбаке и рыбке»; братья Гримм «Храбрый портной», «Маленькие че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ловечки»; И.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«Гном»; Х.К. Андерсен «</w:t>
      </w:r>
      <w:proofErr w:type="spellStart"/>
      <w:r w:rsidRPr="00C51C05">
        <w:rPr>
          <w:rFonts w:ascii="Times New Roman" w:hAnsi="Times New Roman" w:cs="Times New Roman"/>
          <w:i/>
          <w:iCs/>
          <w:sz w:val="24"/>
          <w:szCs w:val="24"/>
        </w:rPr>
        <w:t>Оле-Лукойе</w:t>
      </w:r>
      <w:proofErr w:type="spellEnd"/>
      <w:r w:rsidRPr="00C51C05">
        <w:rPr>
          <w:rFonts w:ascii="Times New Roman" w:hAnsi="Times New Roman" w:cs="Times New Roman"/>
          <w:i/>
          <w:iCs/>
          <w:sz w:val="24"/>
          <w:szCs w:val="24"/>
        </w:rPr>
        <w:t>» (главы)</w:t>
      </w:r>
    </w:p>
    <w:p w:rsidR="003B449B" w:rsidRPr="00C51C05" w:rsidRDefault="003B449B" w:rsidP="003B449B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 А. Толстой «Золотой ключик» (главы); </w:t>
      </w: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Хопп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«Волшебный мелок» (главы); Н. Носов «Приключе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ния Незнайки и его друзей» (главы); Б.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(из Ю.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Тувима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) «Про пана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Трулялинского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»; Дж.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«Волшебный барабан»; С. Седов «Два медведя»;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«Очень Высокий Человек».</w:t>
      </w:r>
    </w:p>
    <w:p w:rsidR="003B449B" w:rsidRPr="00D30CB5" w:rsidRDefault="003B449B" w:rsidP="003B449B">
      <w:pPr>
        <w:shd w:val="clear" w:color="auto" w:fill="FFFFFF"/>
        <w:spacing w:line="240" w:lineRule="auto"/>
        <w:ind w:right="1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Крюс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«Колдун в чер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нильнице»; Р. Киплинг «Откуда у кита такая глотка».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3"/>
          <w:sz w:val="24"/>
          <w:szCs w:val="24"/>
        </w:rPr>
        <w:t>Писатели о детях и для детей</w:t>
      </w:r>
      <w:r w:rsidRPr="00C51C05">
        <w:rPr>
          <w:rFonts w:ascii="Times New Roman" w:hAnsi="Times New Roman" w:cs="Times New Roman"/>
          <w:spacing w:val="-3"/>
          <w:sz w:val="24"/>
          <w:szCs w:val="24"/>
        </w:rPr>
        <w:t xml:space="preserve"> (32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Авторские колыбельные: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Баю-баюшки-баю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...», А. Майков «Спи, дитя моё, усни...»; И.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«Как на горке — снег, снег...»;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Нашумелись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»; А.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«Колыбельная», «Олень», «Снегирь»; Н. Носов «Фантазё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ры», «Живая шляпа»; С. Маршак «Чего боялся Петя?»;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«Надоело летать»; Ю. Владимиров «Чудаки»; Л. Толстой «Косточка», «Птичка»; А. Гайдар «Совесть»; В.Драгунский «Друг детства»;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В. Осеева «Волшебное сло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во»; Л. Пантелеев «Трус»; В.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«Рыцарь»; А. Алексин «Первый день»; С. Маршак «Друзья-товарищи».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В. Осеева «Обидчики»; М. Зощенко «Самое главное».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0CB5">
        <w:rPr>
          <w:rFonts w:ascii="Times New Roman" w:hAnsi="Times New Roman" w:cs="Times New Roman"/>
          <w:b/>
          <w:bCs/>
          <w:spacing w:val="-3"/>
          <w:sz w:val="24"/>
          <w:szCs w:val="24"/>
        </w:rPr>
        <w:t>Весеннее настроение</w:t>
      </w:r>
      <w:r w:rsidRPr="00C51C05">
        <w:rPr>
          <w:rFonts w:ascii="Times New Roman" w:hAnsi="Times New Roman" w:cs="Times New Roman"/>
          <w:spacing w:val="-3"/>
          <w:sz w:val="24"/>
          <w:szCs w:val="24"/>
        </w:rPr>
        <w:t xml:space="preserve"> (15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Русские народные песни: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«Идёт матушка-весна...», «При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зыв весны», «Сад»; А. Плещеев «Птичка», «Весна» (отры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вок); В. Вересаев «Перелётные птицы»; А. Пушкин «Только что на проталинах весенних...»; А. Толстой «Весна»; Саша Чёрный «Зелёные стихи»; Л.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Милева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«Синяя сказка»;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«Мы пишем рассказ»; Б.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«Что краси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вей всего?».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Народные песни «</w:t>
      </w:r>
      <w:proofErr w:type="spellStart"/>
      <w:proofErr w:type="gramStart"/>
      <w:r w:rsidRPr="00C51C05">
        <w:rPr>
          <w:rFonts w:ascii="Times New Roman" w:hAnsi="Times New Roman" w:cs="Times New Roman"/>
          <w:sz w:val="24"/>
          <w:szCs w:val="24"/>
        </w:rPr>
        <w:t>Вес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на-красна</w:t>
      </w:r>
      <w:proofErr w:type="spellEnd"/>
      <w:proofErr w:type="gramEnd"/>
      <w:r w:rsidRPr="00C51C05">
        <w:rPr>
          <w:rFonts w:ascii="Times New Roman" w:hAnsi="Times New Roman" w:cs="Times New Roman"/>
          <w:sz w:val="24"/>
          <w:szCs w:val="24"/>
        </w:rPr>
        <w:t>», «Вырастай, яблонька»; Ф. Тютчев «Зима неда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ром злится...»;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«Зелёная карета»; М. Пришвин «Трясогузка».</w:t>
      </w:r>
    </w:p>
    <w:p w:rsidR="003B449B" w:rsidRPr="004F5FD4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 класс </w:t>
      </w:r>
      <w:r w:rsidR="00991C6F">
        <w:rPr>
          <w:rFonts w:ascii="Times New Roman" w:hAnsi="Times New Roman" w:cs="Times New Roman"/>
          <w:b/>
          <w:bCs/>
          <w:spacing w:val="-2"/>
          <w:sz w:val="28"/>
          <w:szCs w:val="28"/>
        </w:rPr>
        <w:t>(</w:t>
      </w:r>
      <w:r w:rsidRPr="004F5FD4">
        <w:rPr>
          <w:rFonts w:ascii="Times New Roman" w:hAnsi="Times New Roman" w:cs="Times New Roman"/>
          <w:b/>
          <w:bCs/>
          <w:spacing w:val="-2"/>
          <w:sz w:val="28"/>
          <w:szCs w:val="28"/>
        </w:rPr>
        <w:t>136 ч)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pacing w:val="-2"/>
          <w:sz w:val="24"/>
          <w:szCs w:val="24"/>
        </w:rPr>
        <w:lastRenderedPageBreak/>
        <w:t>Круг чтения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«Уж небо осенью дышало...» (</w:t>
      </w:r>
      <w:r w:rsidRPr="00C51C05">
        <w:rPr>
          <w:rFonts w:ascii="Times New Roman" w:hAnsi="Times New Roman" w:cs="Times New Roman"/>
          <w:b/>
          <w:bCs/>
          <w:sz w:val="24"/>
          <w:szCs w:val="24"/>
        </w:rPr>
        <w:t>15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Паустовский «Барсучий нос», «Подарок»; М. Приш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вин из книги «Дорога к другу»;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Бунин «Листопад»; Н. Рубцов «У сгнившей лесной избушки...»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чтение, </w:t>
      </w:r>
      <w:r w:rsidRPr="00C51C05">
        <w:rPr>
          <w:rFonts w:ascii="Times New Roman" w:hAnsi="Times New Roman" w:cs="Times New Roman"/>
          <w:sz w:val="24"/>
          <w:szCs w:val="24"/>
        </w:rPr>
        <w:t>М. Пришвин из книги «Лес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ная капель»; А. Фет «Осенняя роза»; А.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«Загоре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лась листва на березах...»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pacing w:val="-10"/>
          <w:sz w:val="24"/>
          <w:szCs w:val="24"/>
        </w:rPr>
        <w:t>Народные сказки (10/15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Русские сказки: «Семь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Симеонов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», «Иван — крестьян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ский сын и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чудо-юдо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»; литовская сказка «Жаба-королева»; таджикская сказка «Птица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Кахна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»; китайская сказка «Как юноша любимую искал».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Русская сказка «Царевна-лягушка»; казахская сказка «Мастер Али».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>Поэтические страницы (</w:t>
      </w:r>
      <w:r w:rsidRPr="00C51C05">
        <w:rPr>
          <w:rFonts w:ascii="Times New Roman" w:hAnsi="Times New Roman" w:cs="Times New Roman"/>
          <w:b/>
          <w:bCs/>
          <w:spacing w:val="-12"/>
          <w:sz w:val="24"/>
          <w:szCs w:val="24"/>
        </w:rPr>
        <w:t>6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А. Пушкин «У лукоморья дуб зелёный...»; Ю.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«Песенка про сказку»; немецкая баллада «Маленький скрипач»; Г. Сапгир «Сны».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  чтение, </w:t>
      </w:r>
      <w:r w:rsidRPr="00C51C05">
        <w:rPr>
          <w:rFonts w:ascii="Times New Roman" w:hAnsi="Times New Roman" w:cs="Times New Roman"/>
          <w:sz w:val="24"/>
          <w:szCs w:val="24"/>
        </w:rPr>
        <w:t>К. Бальмонт «У чудищ»;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Островой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«Сказки».     </w:t>
      </w:r>
    </w:p>
    <w:p w:rsidR="003B449B" w:rsidRPr="006C4CCD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CCD">
        <w:rPr>
          <w:rFonts w:ascii="Times New Roman" w:hAnsi="Times New Roman" w:cs="Times New Roman"/>
          <w:b/>
          <w:sz w:val="24"/>
          <w:szCs w:val="24"/>
        </w:rPr>
        <w:t>О мужестве и любви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CCD">
        <w:rPr>
          <w:rFonts w:ascii="Times New Roman" w:hAnsi="Times New Roman" w:cs="Times New Roman"/>
          <w:b/>
          <w:sz w:val="24"/>
          <w:szCs w:val="24"/>
        </w:rPr>
        <w:t>(11 ч)</w:t>
      </w:r>
    </w:p>
    <w:p w:rsidR="003B449B" w:rsidRPr="008F4588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C51C05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 xml:space="preserve">Белов «Верный и Малька», «Малька провинилась «Ещё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Мальку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»;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 xml:space="preserve">Тургенев «Воробей»; Н.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Гарин-ЭД</w:t>
      </w:r>
      <w:r>
        <w:rPr>
          <w:rFonts w:ascii="Times New Roman" w:hAnsi="Times New Roman" w:cs="Times New Roman"/>
          <w:sz w:val="24"/>
          <w:szCs w:val="24"/>
        </w:rPr>
        <w:t>'</w:t>
      </w:r>
      <w:r w:rsidRPr="00C51C05">
        <w:rPr>
          <w:rFonts w:ascii="Times New Roman" w:hAnsi="Times New Roman" w:cs="Times New Roman"/>
          <w:sz w:val="24"/>
          <w:szCs w:val="24"/>
        </w:rPr>
        <w:t>хайловский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«Тема и Жучка»; Л. Толстой «Прыжок».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В. Астафьев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 Е. Винокуров «Со мной в одной роте».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20">
        <w:rPr>
          <w:rFonts w:ascii="Times New Roman" w:hAnsi="Times New Roman" w:cs="Times New Roman"/>
          <w:b/>
          <w:sz w:val="24"/>
          <w:szCs w:val="24"/>
        </w:rPr>
        <w:t>«Зимы ждала, ждала природа...» (8 ч)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С. Есенин «Разгулялась вьюга»; А. Пушкин «В тот год осенняя погода...», «Зимнее утро», «Зимняя дорога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Ф. Тютчев «Чародейкою зимою».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И. Бунин «Первый снег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А. Твардовский «Утро»; М. Пришвин из книги «Глаза земли».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20">
        <w:rPr>
          <w:rFonts w:ascii="Times New Roman" w:hAnsi="Times New Roman" w:cs="Times New Roman"/>
          <w:b/>
          <w:sz w:val="24"/>
          <w:szCs w:val="24"/>
        </w:rPr>
        <w:t>Авторские сказки (14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А. Пушкин «Сказка о мёртвой царевне и о семи богаты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рях»; Х.К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Андерсен «Стойкий оловянный солдатик»; Л. Толстой «Царь и рубашка».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proofErr w:type="gramStart"/>
      <w:r w:rsidRPr="00C51C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1C05">
        <w:rPr>
          <w:rFonts w:ascii="Times New Roman" w:hAnsi="Times New Roman" w:cs="Times New Roman"/>
          <w:sz w:val="24"/>
          <w:szCs w:val="24"/>
        </w:rPr>
        <w:t>. К. Андерсен «Штопаль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ная игла»; С. Седов «Король красуется».</w:t>
      </w:r>
      <w:proofErr w:type="gramEnd"/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20">
        <w:rPr>
          <w:rFonts w:ascii="Times New Roman" w:hAnsi="Times New Roman" w:cs="Times New Roman"/>
          <w:b/>
          <w:sz w:val="24"/>
          <w:szCs w:val="24"/>
        </w:rPr>
        <w:t>Басни (9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О. Мандельштам «Муха»; Эзоп «Мухи», «Кошка и мы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ши»;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Толстой «Отец и сыновья», «Лгун»;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Крылов «Лебедь, Щука и Рак», «Слон и Моська», «Две Бочки».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Пословицы.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Федр «Лягушка и мышь»; Л. Толстой «Комар и лев»; И. Крылов «Мышь и Крыса».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Братья наши меньшие (</w:t>
      </w:r>
      <w:r w:rsidRPr="00A61920">
        <w:rPr>
          <w:rFonts w:ascii="Times New Roman" w:hAnsi="Times New Roman" w:cs="Times New Roman"/>
          <w:b/>
          <w:spacing w:val="-1"/>
          <w:sz w:val="24"/>
          <w:szCs w:val="24"/>
        </w:rPr>
        <w:t>16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А. Чехов «Белолобый»; М. Пришвин «Лимон»; Л. Толс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той «Лев и собачка»; К. Паустовский «Кот Ворюга».</w:t>
      </w:r>
      <w:proofErr w:type="gramEnd"/>
    </w:p>
    <w:p w:rsidR="003B449B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Саша Чёрный «Ослёнок»; А. Куприн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Завирайка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».</w:t>
      </w:r>
    </w:p>
    <w:p w:rsidR="003B449B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449B" w:rsidRPr="00C51C05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 совести и долге (</w:t>
      </w:r>
      <w:r w:rsidRPr="00A61920">
        <w:rPr>
          <w:rFonts w:ascii="Times New Roman" w:hAnsi="Times New Roman" w:cs="Times New Roman"/>
          <w:b/>
          <w:spacing w:val="-1"/>
          <w:sz w:val="24"/>
          <w:szCs w:val="24"/>
        </w:rPr>
        <w:t>13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Яковлев «Полосатая палка»;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Плато</w:t>
      </w:r>
      <w:r>
        <w:rPr>
          <w:rFonts w:ascii="Times New Roman" w:hAnsi="Times New Roman" w:cs="Times New Roman"/>
          <w:sz w:val="24"/>
          <w:szCs w:val="24"/>
        </w:rPr>
        <w:t>нов «Разно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цветная бабочка»; А.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Кешоков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«Мне больно, мальчики»; К. Паустовский «Тёплый хлеб».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К. Ушинский «Слепая ло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шадь»; Р.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«Добрый человек».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русские народные песни: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», «Берёзонь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ка» </w:t>
      </w: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'•&gt; </w:t>
      </w:r>
      <w:r w:rsidRPr="00C51C05">
        <w:rPr>
          <w:rFonts w:ascii="Times New Roman" w:hAnsi="Times New Roman" w:cs="Times New Roman"/>
          <w:sz w:val="24"/>
          <w:szCs w:val="24"/>
        </w:rPr>
        <w:t>А- Ф</w:t>
      </w:r>
      <w:r w:rsidRPr="00C51C05">
        <w:rPr>
          <w:rFonts w:ascii="Times New Roman" w:hAnsi="Times New Roman" w:cs="Times New Roman"/>
          <w:sz w:val="24"/>
          <w:szCs w:val="24"/>
          <w:vertAlign w:val="superscript"/>
        </w:rPr>
        <w:t>ет</w:t>
      </w:r>
      <w:r w:rsidRPr="00C51C05">
        <w:rPr>
          <w:rFonts w:ascii="Times New Roman" w:hAnsi="Times New Roman" w:cs="Times New Roman"/>
          <w:sz w:val="24"/>
          <w:szCs w:val="24"/>
        </w:rPr>
        <w:t xml:space="preserve"> «Весенний дождь», «Рыбка»; К. Бальмонт «Зо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лотая рыбка»; М. Пришвин «Лесная капель».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В. Астафьев «Весенний ост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ров»; О.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«Как сделать утро волшебным».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 шутку, и всерьёз (</w:t>
      </w:r>
      <w:r w:rsidRPr="00A61920">
        <w:rPr>
          <w:rFonts w:ascii="Times New Roman" w:hAnsi="Times New Roman" w:cs="Times New Roman"/>
          <w:b/>
          <w:sz w:val="24"/>
          <w:szCs w:val="24"/>
        </w:rPr>
        <w:t>19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Шутки-прибаутки; русская сказка «Болтливая баба»; д. Линдгрен «Как Эмиль угодил головой в супницу»;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 xml:space="preserve">Маршак «Про двух соседей», «Старуха, дверь закрой!»; </w:t>
      </w: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}Ц. </w:t>
      </w:r>
      <w:r w:rsidRPr="00C51C05">
        <w:rPr>
          <w:rFonts w:ascii="Times New Roman" w:hAnsi="Times New Roman" w:cs="Times New Roman"/>
          <w:sz w:val="24"/>
          <w:szCs w:val="24"/>
        </w:rPr>
        <w:t>Зощенко «Великие путешественники».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А. Усачёв «На чём держит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ся Земля»; А. Дорофеев «Укушенные».</w:t>
      </w:r>
    </w:p>
    <w:p w:rsidR="003B449B" w:rsidRPr="004F5FD4" w:rsidRDefault="003B449B" w:rsidP="003B449B">
      <w:pPr>
        <w:shd w:val="clear" w:color="auto" w:fill="FFFFFF"/>
        <w:spacing w:line="240" w:lineRule="auto"/>
        <w:ind w:right="2592" w:firstLine="426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 класс (102</w:t>
      </w:r>
      <w:r w:rsidRPr="004F5FD4">
        <w:rPr>
          <w:rFonts w:ascii="Times New Roman" w:hAnsi="Times New Roman" w:cs="Times New Roman"/>
          <w:b/>
          <w:bCs/>
          <w:spacing w:val="-3"/>
          <w:sz w:val="28"/>
          <w:szCs w:val="28"/>
        </w:rPr>
        <w:t>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259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Круг чтения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Мифы (6</w:t>
      </w:r>
      <w:r w:rsidRPr="00A61920">
        <w:rPr>
          <w:rFonts w:ascii="Times New Roman" w:hAnsi="Times New Roman" w:cs="Times New Roman"/>
          <w:b/>
          <w:sz w:val="24"/>
          <w:szCs w:val="24"/>
        </w:rPr>
        <w:t>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Шумерский миф «Подвиги бога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Нинурты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»; древнегрече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ский миф «Нарцисс и Эхо»; славянские мифы.</w:t>
      </w:r>
    </w:p>
    <w:p w:rsidR="003B449B" w:rsidRPr="00C51C05" w:rsidRDefault="003B449B" w:rsidP="003B449B">
      <w:pPr>
        <w:shd w:val="clear" w:color="auto" w:fill="FFFFFF"/>
        <w:spacing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Древнегреческий миф «Царь Мидас».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Народные сказки (11</w:t>
      </w:r>
      <w:r w:rsidRPr="00A61920">
        <w:rPr>
          <w:rFonts w:ascii="Times New Roman" w:hAnsi="Times New Roman" w:cs="Times New Roman"/>
          <w:b/>
          <w:sz w:val="24"/>
          <w:szCs w:val="24"/>
        </w:rPr>
        <w:t>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Русская сказка «По колено ноги в золоте»; индийская сказка «Искусный ковровщик».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Былины (8</w:t>
      </w:r>
      <w:r w:rsidRPr="00A6192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«Как Илья*из Мурома богатырём стал»; «Илья Муромец и Соловей Разбойник»; А. Толстой «Илья Муромец».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Асеев «Илья»; былина: «На заставе богатырской».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Авторские сказки (15</w:t>
      </w:r>
      <w:r w:rsidRPr="00A6192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B449B" w:rsidRDefault="003B449B" w:rsidP="003B449B">
      <w:pPr>
        <w:shd w:val="clear" w:color="auto" w:fill="FFFFFF"/>
        <w:spacing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»; К. Чапек «Случаи с русалками»; Р. Киплинг «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Рикки-Тики-Тави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»; Н. Гумилев «Маркиз де Карабас».</w:t>
      </w:r>
    </w:p>
    <w:p w:rsidR="003B449B" w:rsidRPr="00DD6D17" w:rsidRDefault="003B449B" w:rsidP="003B449B">
      <w:pPr>
        <w:shd w:val="clear" w:color="auto" w:fill="FFFFFF"/>
        <w:spacing w:line="240" w:lineRule="auto"/>
        <w:ind w:right="2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17">
        <w:rPr>
          <w:rFonts w:ascii="Times New Roman" w:hAnsi="Times New Roman" w:cs="Times New Roman"/>
          <w:b/>
          <w:sz w:val="24"/>
          <w:szCs w:val="24"/>
        </w:rPr>
        <w:t>Басни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D17">
        <w:rPr>
          <w:rFonts w:ascii="Times New Roman" w:hAnsi="Times New Roman" w:cs="Times New Roman"/>
          <w:b/>
          <w:sz w:val="24"/>
          <w:szCs w:val="24"/>
        </w:rPr>
        <w:t>(5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Крылов «Трудолюбивый медведь», «Ворона и лиси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ца», «Любопытный»; Эзоп «Ворон и лисица».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И. Крылов «Лисица и ви</w:t>
      </w:r>
      <w:r w:rsidRPr="00C51C05">
        <w:rPr>
          <w:rFonts w:ascii="Times New Roman" w:hAnsi="Times New Roman" w:cs="Times New Roman"/>
          <w:sz w:val="24"/>
          <w:szCs w:val="24"/>
        </w:rPr>
        <w:softHyphen/>
        <w:t xml:space="preserve">ноград»; И. Дмитриев «Рысь и кот»; А. Измайлов «Филин и чиж»; Томас де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Ириарте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«Утка и змея»;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Циприан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Годебский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«Дуб и деревца».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Слово о родной земле (9</w:t>
      </w:r>
      <w:r w:rsidRPr="00A61920">
        <w:rPr>
          <w:rFonts w:ascii="Times New Roman" w:hAnsi="Times New Roman" w:cs="Times New Roman"/>
          <w:b/>
          <w:spacing w:val="-2"/>
          <w:sz w:val="24"/>
          <w:szCs w:val="24"/>
        </w:rPr>
        <w:t>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Яковлев «Мама»;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Лермонтов «Когда волнуется желтеющая нива...»; С. Есенин «С добрым утром!»; М. Приш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вин «Моя родина»;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Северянин «Запевка»;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Никитин «Русь».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1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А. Плещеев «Летние пес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ни»; Н. Рубцов «Тихая моя родина».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20">
        <w:rPr>
          <w:rFonts w:ascii="Times New Roman" w:hAnsi="Times New Roman" w:cs="Times New Roman"/>
          <w:b/>
          <w:spacing w:val="-2"/>
          <w:sz w:val="24"/>
          <w:szCs w:val="24"/>
        </w:rPr>
        <w:t>О прошлом Р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одины (7</w:t>
      </w:r>
      <w:r w:rsidRPr="00A619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</w:t>
      </w:r>
      <w:r w:rsidRPr="00C51C05">
        <w:rPr>
          <w:rFonts w:ascii="Times New Roman" w:hAnsi="Times New Roman" w:cs="Times New Roman"/>
          <w:sz w:val="24"/>
          <w:szCs w:val="24"/>
        </w:rPr>
        <w:softHyphen/>
        <w:t>роля на Русь»; К. Рылеев «Иван Сусанин».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Ф. Глинка «Москва».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Прошла по земле война (6</w:t>
      </w:r>
      <w:r w:rsidRPr="00A6192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Ахматова «Мужество»; Б. Полевой «Последний день Матвея Кузьмина»; А. Твардовский «Рассказ танкиста».</w:t>
      </w:r>
    </w:p>
    <w:p w:rsidR="003B449B" w:rsidRPr="00C51C05" w:rsidRDefault="003B449B" w:rsidP="003B449B">
      <w:pPr>
        <w:shd w:val="clear" w:color="auto" w:fill="FFFFFF"/>
        <w:spacing w:line="240" w:lineRule="auto"/>
        <w:ind w:right="1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К. Симонов «Майор привёз мальчишку на лафете...»; А. Ахматова «Памяти друга».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добре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красоте (13/</w:t>
      </w:r>
      <w:r w:rsidRPr="00A61920">
        <w:rPr>
          <w:rFonts w:ascii="Times New Roman" w:hAnsi="Times New Roman" w:cs="Times New Roman"/>
          <w:b/>
          <w:sz w:val="24"/>
          <w:szCs w:val="24"/>
        </w:rPr>
        <w:t>ч)</w:t>
      </w:r>
    </w:p>
    <w:p w:rsidR="003B449B" w:rsidRPr="00C51C05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А. Фет «На рассвете»; И. Бунин «Густой зелёный ельник у дороги...»; Н. Некрасов «Саша»; К. Паустовский «Корзина с еловыми шишками»; А. Майков «Мать»; </w:t>
      </w:r>
      <w:r w:rsidRPr="00C51C0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51C05">
        <w:rPr>
          <w:rFonts w:ascii="Times New Roman" w:hAnsi="Times New Roman" w:cs="Times New Roman"/>
          <w:sz w:val="24"/>
          <w:szCs w:val="24"/>
        </w:rPr>
        <w:t>. К. Андерсен «Соловей»; А. Ахматова «Перед весной бывают дни такие...»</w:t>
      </w:r>
    </w:p>
    <w:p w:rsidR="003B449B" w:rsidRPr="00C51C05" w:rsidRDefault="003B449B" w:rsidP="003B449B">
      <w:pPr>
        <w:shd w:val="clear" w:color="auto" w:fill="FFFFFF"/>
        <w:spacing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Самостоятельное чтение. </w:t>
      </w:r>
      <w:r>
        <w:rPr>
          <w:rFonts w:ascii="Times New Roman" w:hAnsi="Times New Roman" w:cs="Times New Roman"/>
          <w:sz w:val="24"/>
          <w:szCs w:val="24"/>
        </w:rPr>
        <w:t xml:space="preserve">С. Есенин «Черёмуха»; Б. </w:t>
      </w:r>
      <w:r w:rsidRPr="00C51C05">
        <w:rPr>
          <w:rFonts w:ascii="Times New Roman" w:hAnsi="Times New Roman" w:cs="Times New Roman"/>
          <w:sz w:val="24"/>
          <w:szCs w:val="24"/>
        </w:rPr>
        <w:t>Пастернак «Тишина».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20">
        <w:rPr>
          <w:rFonts w:ascii="Times New Roman" w:hAnsi="Times New Roman" w:cs="Times New Roman"/>
          <w:b/>
          <w:sz w:val="24"/>
          <w:szCs w:val="24"/>
        </w:rPr>
        <w:t xml:space="preserve">Мир </w:t>
      </w:r>
      <w:r>
        <w:rPr>
          <w:rFonts w:ascii="Times New Roman" w:hAnsi="Times New Roman" w:cs="Times New Roman"/>
          <w:b/>
          <w:sz w:val="24"/>
          <w:szCs w:val="24"/>
        </w:rPr>
        <w:t>детства (16</w:t>
      </w:r>
      <w:r w:rsidRPr="00A61920">
        <w:rPr>
          <w:rFonts w:ascii="Times New Roman" w:hAnsi="Times New Roman" w:cs="Times New Roman"/>
          <w:b/>
          <w:sz w:val="24"/>
          <w:szCs w:val="24"/>
        </w:rPr>
        <w:t>ч)</w:t>
      </w:r>
    </w:p>
    <w:p w:rsidR="003B449B" w:rsidRPr="00C51C05" w:rsidRDefault="003B449B" w:rsidP="003B449B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</w:t>
      </w:r>
    </w:p>
    <w:p w:rsidR="003B449B" w:rsidRPr="00C51C05" w:rsidRDefault="003B449B" w:rsidP="003B449B">
      <w:pPr>
        <w:shd w:val="clear" w:color="auto" w:fill="FFFFFF"/>
        <w:spacing w:line="240" w:lineRule="auto"/>
        <w:ind w:right="15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C05">
        <w:rPr>
          <w:rFonts w:ascii="Times New Roman" w:hAnsi="Times New Roman" w:cs="Times New Roman"/>
          <w:sz w:val="24"/>
          <w:szCs w:val="24"/>
        </w:rPr>
        <w:t>(глава); В. Солоухин «Ножичек с костяной ручкой»;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Цветаева «Наши царства»;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Стивенсон «Страна кровати»; А. Чехов «Мальчики».</w:t>
      </w:r>
      <w:proofErr w:type="gramEnd"/>
    </w:p>
    <w:p w:rsidR="003B449B" w:rsidRPr="00C51C05" w:rsidRDefault="003B449B" w:rsidP="003B449B">
      <w:pPr>
        <w:shd w:val="clear" w:color="auto" w:fill="FFFFFF"/>
        <w:spacing w:line="240" w:lineRule="auto"/>
        <w:ind w:right="1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 xml:space="preserve">А. Плещеев «Детство&gt; </w:t>
      </w:r>
      <w:proofErr w:type="gramStart"/>
      <w:r w:rsidRPr="00C51C0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51C05">
        <w:rPr>
          <w:rFonts w:ascii="Times New Roman" w:hAnsi="Times New Roman" w:cs="Times New Roman"/>
          <w:sz w:val="24"/>
          <w:szCs w:val="24"/>
        </w:rPr>
        <w:t>. Суриков «В ночном».</w:t>
      </w:r>
    </w:p>
    <w:p w:rsidR="003B449B" w:rsidRPr="00A61920" w:rsidRDefault="003B449B" w:rsidP="003B449B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2"/>
          <w:sz w:val="24"/>
          <w:szCs w:val="24"/>
        </w:rPr>
        <w:t>Удивительные приключения (6</w:t>
      </w:r>
      <w:r w:rsidRPr="00A61920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ч)</w:t>
      </w:r>
    </w:p>
    <w:p w:rsidR="003B449B" w:rsidRPr="00C51C05" w:rsidRDefault="003B449B" w:rsidP="003B449B">
      <w:pPr>
        <w:shd w:val="clear" w:color="auto" w:fill="FFFFFF"/>
        <w:spacing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 xml:space="preserve"> «Приключения барона </w:t>
      </w:r>
      <w:proofErr w:type="spellStart"/>
      <w:r w:rsidRPr="00C51C05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C51C05">
        <w:rPr>
          <w:rFonts w:ascii="Times New Roman" w:hAnsi="Times New Roman" w:cs="Times New Roman"/>
          <w:sz w:val="24"/>
          <w:szCs w:val="24"/>
        </w:rPr>
        <w:t>» (главы)- 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05">
        <w:rPr>
          <w:rFonts w:ascii="Times New Roman" w:hAnsi="Times New Roman" w:cs="Times New Roman"/>
          <w:sz w:val="24"/>
          <w:szCs w:val="24"/>
        </w:rPr>
        <w:t>Свифт «Путешествие Гулливера» (отрывок).</w:t>
      </w:r>
    </w:p>
    <w:p w:rsidR="003B449B" w:rsidRDefault="003B449B" w:rsidP="003B449B">
      <w:pPr>
        <w:shd w:val="clear" w:color="auto" w:fill="FFFFFF"/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C05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Самостоятельное чтение. </w:t>
      </w:r>
      <w:r w:rsidRPr="00C51C05">
        <w:rPr>
          <w:rFonts w:ascii="Times New Roman" w:hAnsi="Times New Roman" w:cs="Times New Roman"/>
          <w:sz w:val="24"/>
          <w:szCs w:val="24"/>
        </w:rPr>
        <w:t>Т. Крюкова «Хрустальный ключ» (главы).</w:t>
      </w:r>
    </w:p>
    <w:p w:rsidR="003B449B" w:rsidRDefault="003B449B" w:rsidP="003B449B">
      <w:pPr>
        <w:pStyle w:val="MSGENFONTSTYLENAMETEMPLATEROLENUMBERMSGENFONTSTYLENAMEBYROLETEXT20"/>
        <w:ind w:left="1080"/>
        <w:jc w:val="center"/>
        <w:rPr>
          <w:rFonts w:ascii="Times New Roman" w:hAnsi="Times New Roman" w:cs="Times New Roman"/>
          <w:b/>
        </w:rPr>
      </w:pPr>
      <w:r w:rsidRPr="00C50FB3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3B449B" w:rsidRPr="009447D8" w:rsidRDefault="003B449B" w:rsidP="003B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447D8">
        <w:rPr>
          <w:rFonts w:ascii="Times New Roman" w:hAnsi="Times New Roman" w:cs="Times New Roman"/>
          <w:b/>
          <w:bCs/>
          <w:sz w:val="24"/>
          <w:szCs w:val="24"/>
        </w:rPr>
        <w:t xml:space="preserve"> концу 1 класса</w:t>
      </w:r>
    </w:p>
    <w:p w:rsidR="003B449B" w:rsidRPr="007C1E61" w:rsidRDefault="003B449B" w:rsidP="003B449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1E61"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3B449B" w:rsidRPr="009C5213" w:rsidRDefault="003B449B" w:rsidP="003B449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</w:t>
      </w:r>
      <w:r w:rsidRPr="009C5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2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будет сформировано:</w:t>
      </w:r>
    </w:p>
    <w:p w:rsidR="003B449B" w:rsidRPr="004149A6" w:rsidRDefault="003B449B" w:rsidP="00913DB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A6">
        <w:rPr>
          <w:rFonts w:ascii="Times New Roman" w:hAnsi="Times New Roman" w:cs="Times New Roman"/>
          <w:sz w:val="24"/>
          <w:szCs w:val="24"/>
        </w:rPr>
        <w:t>положительное отношение к урокам литературного чтения.</w:t>
      </w:r>
    </w:p>
    <w:p w:rsidR="003B449B" w:rsidRPr="004149A6" w:rsidRDefault="003B449B" w:rsidP="00913DB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A6">
        <w:rPr>
          <w:rFonts w:ascii="Times New Roman" w:hAnsi="Times New Roman" w:cs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3B449B" w:rsidRPr="004149A6" w:rsidRDefault="003B449B" w:rsidP="003B44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49B" w:rsidRPr="004149A6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</w:t>
      </w:r>
    </w:p>
    <w:p w:rsidR="003B449B" w:rsidRPr="004149A6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4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формирования:</w:t>
      </w:r>
    </w:p>
    <w:p w:rsidR="003B449B" w:rsidRPr="004149A6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A6">
        <w:rPr>
          <w:rFonts w:ascii="Times New Roman" w:hAnsi="Times New Roman" w:cs="Times New Roman"/>
          <w:sz w:val="24"/>
          <w:szCs w:val="24"/>
        </w:rPr>
        <w:t>внимания к красоте окружающего мира; к красоте природы своей Родины;</w:t>
      </w:r>
    </w:p>
    <w:p w:rsidR="003B449B" w:rsidRPr="004149A6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A6">
        <w:rPr>
          <w:rFonts w:ascii="Times New Roman" w:hAnsi="Times New Roman" w:cs="Times New Roman"/>
          <w:sz w:val="24"/>
          <w:szCs w:val="24"/>
        </w:rPr>
        <w:t>осознания своей принадлежности народу, стране, чувства уважения к традициям своего народа, своей семьи;</w:t>
      </w:r>
    </w:p>
    <w:p w:rsidR="003B449B" w:rsidRPr="004149A6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A6">
        <w:rPr>
          <w:rFonts w:ascii="Times New Roman" w:hAnsi="Times New Roman" w:cs="Times New Roman"/>
          <w:sz w:val="24"/>
          <w:szCs w:val="24"/>
        </w:rPr>
        <w:t>внимания к соотношен</w:t>
      </w:r>
      <w:r>
        <w:rPr>
          <w:rFonts w:ascii="Times New Roman" w:hAnsi="Times New Roman" w:cs="Times New Roman"/>
          <w:sz w:val="24"/>
          <w:szCs w:val="24"/>
        </w:rPr>
        <w:t>ию поступка и внутреннего состо</w:t>
      </w:r>
      <w:r w:rsidRPr="004149A6">
        <w:rPr>
          <w:rFonts w:ascii="Times New Roman" w:hAnsi="Times New Roman" w:cs="Times New Roman"/>
          <w:sz w:val="24"/>
          <w:szCs w:val="24"/>
        </w:rPr>
        <w:t>яния человека, к нравственному содержанию поступков;</w:t>
      </w:r>
    </w:p>
    <w:p w:rsidR="003B449B" w:rsidRPr="004149A6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9A6">
        <w:rPr>
          <w:rFonts w:ascii="Times New Roman" w:hAnsi="Times New Roman" w:cs="Times New Roman"/>
          <w:sz w:val="24"/>
          <w:szCs w:val="24"/>
        </w:rPr>
        <w:t>эмоционального отношения к собственным переживаниям и переживаниям других людей.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ПРЕДМЕТНЫЕ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sz w:val="24"/>
          <w:szCs w:val="24"/>
        </w:rPr>
        <w:t>Речевая и читательская деятельность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воспринимать на слух художественное произведение;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сознательно, плавно, правильно читать целыми словами;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объяснять смысл названия произведения;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читать вслух осмысленно, передавая нужную интонацию;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отвечать на вопросы по содержанию </w:t>
      </w:r>
      <w:proofErr w:type="gramStart"/>
      <w:r w:rsidRPr="00EA250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A250A">
        <w:rPr>
          <w:rFonts w:ascii="Times New Roman" w:hAnsi="Times New Roman" w:cs="Times New Roman"/>
          <w:sz w:val="24"/>
          <w:szCs w:val="24"/>
        </w:rPr>
        <w:t>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50A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EA250A">
        <w:rPr>
          <w:rFonts w:ascii="Times New Roman" w:hAnsi="Times New Roman" w:cs="Times New Roman"/>
          <w:sz w:val="24"/>
          <w:szCs w:val="24"/>
        </w:rPr>
        <w:t xml:space="preserve"> к героям произведения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помощью учителя, опираясь на личный опыт.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выразительно читать и учить наизусть стихотворения.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сочинять рассказы по рисункам;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lastRenderedPageBreak/>
        <w:t>сочинять короткие истории на заданную тему по вопросам педагога.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выделять рифмы в тексте стихотворения;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чувствовать ритм стихотворения (прохлопывать ритм);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различать сказки, стихотворения, рассказы.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организовывать своё рабочее место;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устанавливать и соблю</w:t>
      </w:r>
      <w:r>
        <w:rPr>
          <w:rFonts w:ascii="Times New Roman" w:hAnsi="Times New Roman" w:cs="Times New Roman"/>
          <w:sz w:val="24"/>
          <w:szCs w:val="24"/>
        </w:rPr>
        <w:t>дать очерёдность действий, рабо</w:t>
      </w:r>
      <w:r w:rsidRPr="00EA250A">
        <w:rPr>
          <w:rFonts w:ascii="Times New Roman" w:hAnsi="Times New Roman" w:cs="Times New Roman"/>
          <w:sz w:val="24"/>
          <w:szCs w:val="24"/>
        </w:rPr>
        <w:t>тая в паре;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осуществлять контроль правильности, выразительности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чтения текстов;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вносить необходимые дополнения, исправления в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работу;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в сотрудничестве с учителем о</w:t>
      </w:r>
      <w:r>
        <w:rPr>
          <w:rFonts w:ascii="Times New Roman" w:hAnsi="Times New Roman" w:cs="Times New Roman"/>
          <w:sz w:val="24"/>
          <w:szCs w:val="24"/>
        </w:rPr>
        <w:t>пределять последователь</w:t>
      </w:r>
      <w:r w:rsidRPr="00EA250A">
        <w:rPr>
          <w:rFonts w:ascii="Times New Roman" w:hAnsi="Times New Roman" w:cs="Times New Roman"/>
          <w:sz w:val="24"/>
          <w:szCs w:val="24"/>
        </w:rPr>
        <w:t>ность изучения мат</w:t>
      </w:r>
      <w:r>
        <w:rPr>
          <w:rFonts w:ascii="Times New Roman" w:hAnsi="Times New Roman" w:cs="Times New Roman"/>
          <w:sz w:val="24"/>
          <w:szCs w:val="24"/>
        </w:rPr>
        <w:t>ериала, опираясь на иллюстратив</w:t>
      </w:r>
      <w:r w:rsidRPr="00EA250A">
        <w:rPr>
          <w:rFonts w:ascii="Times New Roman" w:hAnsi="Times New Roman" w:cs="Times New Roman"/>
          <w:sz w:val="24"/>
          <w:szCs w:val="24"/>
        </w:rPr>
        <w:t>ный ряд «маршрутного листа».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понимать цель выполняемых действий;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оценивать правильно</w:t>
      </w:r>
      <w:r>
        <w:rPr>
          <w:rFonts w:ascii="Times New Roman" w:hAnsi="Times New Roman" w:cs="Times New Roman"/>
          <w:sz w:val="24"/>
          <w:szCs w:val="24"/>
        </w:rPr>
        <w:t>сть выполнения задания, высказы</w:t>
      </w:r>
      <w:r w:rsidRPr="00EA250A">
        <w:rPr>
          <w:rFonts w:ascii="Times New Roman" w:hAnsi="Times New Roman" w:cs="Times New Roman"/>
          <w:sz w:val="24"/>
          <w:szCs w:val="24"/>
        </w:rPr>
        <w:t>вание собеседника;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в сотрудничестве с учителем ставить учебную задачу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удерживать её в процессе работы.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ориентироваться в учебнике (система обозначений,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структура текста, рубрики, словарь, содержание);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понимать информацию, представленную в виде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рисунков, репродукций картин;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выделять непонятные слова и находить их значение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толковом словаре учебника (под руководством учителя);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сравнивать литератур</w:t>
      </w:r>
      <w:r>
        <w:rPr>
          <w:rFonts w:ascii="Times New Roman" w:hAnsi="Times New Roman" w:cs="Times New Roman"/>
          <w:sz w:val="24"/>
          <w:szCs w:val="24"/>
        </w:rPr>
        <w:t>ные произведения по жанру, геро</w:t>
      </w:r>
      <w:r w:rsidRPr="00EA250A">
        <w:rPr>
          <w:rFonts w:ascii="Times New Roman" w:hAnsi="Times New Roman" w:cs="Times New Roman"/>
          <w:sz w:val="24"/>
          <w:szCs w:val="24"/>
        </w:rPr>
        <w:t>ев разных произведений характеру, поступкам.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самостоятельно ос</w:t>
      </w:r>
      <w:r>
        <w:rPr>
          <w:rFonts w:ascii="Times New Roman" w:hAnsi="Times New Roman" w:cs="Times New Roman"/>
          <w:sz w:val="24"/>
          <w:szCs w:val="24"/>
        </w:rPr>
        <w:t>уществлять поиск необходимой ин</w:t>
      </w:r>
      <w:r w:rsidRPr="00EA250A">
        <w:rPr>
          <w:rFonts w:ascii="Times New Roman" w:hAnsi="Times New Roman" w:cs="Times New Roman"/>
          <w:sz w:val="24"/>
          <w:szCs w:val="24"/>
        </w:rPr>
        <w:t>формации для выполнения учебных заданий,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справочные материалы учебника;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выделять существе</w:t>
      </w:r>
      <w:r>
        <w:rPr>
          <w:rFonts w:ascii="Times New Roman" w:hAnsi="Times New Roman" w:cs="Times New Roman"/>
          <w:sz w:val="24"/>
          <w:szCs w:val="24"/>
        </w:rPr>
        <w:t>нную информацию из небольших чи</w:t>
      </w:r>
      <w:r w:rsidRPr="00EA250A">
        <w:rPr>
          <w:rFonts w:ascii="Times New Roman" w:hAnsi="Times New Roman" w:cs="Times New Roman"/>
          <w:sz w:val="24"/>
          <w:szCs w:val="24"/>
        </w:rPr>
        <w:t>таемых текстов;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выбирать задание, тем</w:t>
      </w:r>
      <w:r>
        <w:rPr>
          <w:rFonts w:ascii="Times New Roman" w:hAnsi="Times New Roman" w:cs="Times New Roman"/>
          <w:sz w:val="24"/>
          <w:szCs w:val="24"/>
        </w:rPr>
        <w:t xml:space="preserve">у проекта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предложенных, осно</w:t>
      </w:r>
      <w:r w:rsidRPr="00EA250A">
        <w:rPr>
          <w:rFonts w:ascii="Times New Roman" w:hAnsi="Times New Roman" w:cs="Times New Roman"/>
          <w:sz w:val="24"/>
          <w:szCs w:val="24"/>
        </w:rPr>
        <w:t>вываясь на своих интересах;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знакомиться с новой кн</w:t>
      </w:r>
      <w:r>
        <w:rPr>
          <w:rFonts w:ascii="Times New Roman" w:hAnsi="Times New Roman" w:cs="Times New Roman"/>
          <w:sz w:val="24"/>
          <w:szCs w:val="24"/>
        </w:rPr>
        <w:t>игой, её автором, названием, ил</w:t>
      </w:r>
      <w:r w:rsidRPr="00EA250A">
        <w:rPr>
          <w:rFonts w:ascii="Times New Roman" w:hAnsi="Times New Roman" w:cs="Times New Roman"/>
          <w:sz w:val="24"/>
          <w:szCs w:val="24"/>
        </w:rPr>
        <w:t>люстрациями;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группировать литературные произведения по жанрам;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сравнивать свой ответ с ответами одноклассников.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текста,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вопросы для уточнения непонятного;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объяснять смысл названия произведения;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высказывать своё эмоционально </w:t>
      </w:r>
      <w:r w:rsidRPr="00EA250A">
        <w:rPr>
          <w:rFonts w:ascii="Times New Roman" w:hAnsi="Times New Roman" w:cs="Times New Roman"/>
          <w:sz w:val="24"/>
          <w:szCs w:val="24"/>
        </w:rPr>
        <w:t>ценностное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к героям произведений, к их поступкам;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участвовать в колл</w:t>
      </w:r>
      <w:r>
        <w:rPr>
          <w:rFonts w:ascii="Times New Roman" w:hAnsi="Times New Roman" w:cs="Times New Roman"/>
          <w:sz w:val="24"/>
          <w:szCs w:val="24"/>
        </w:rPr>
        <w:t>ективном обсуждении учебной про</w:t>
      </w:r>
      <w:r w:rsidRPr="00EA250A">
        <w:rPr>
          <w:rFonts w:ascii="Times New Roman" w:hAnsi="Times New Roman" w:cs="Times New Roman"/>
          <w:sz w:val="24"/>
          <w:szCs w:val="24"/>
        </w:rPr>
        <w:t>блемы;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соблюдать простейши</w:t>
      </w:r>
      <w:r>
        <w:rPr>
          <w:rFonts w:ascii="Times New Roman" w:hAnsi="Times New Roman" w:cs="Times New Roman"/>
          <w:sz w:val="24"/>
          <w:szCs w:val="24"/>
        </w:rPr>
        <w:t>е нормы речевого этикета: здоро</w:t>
      </w:r>
      <w:r w:rsidRPr="00EA250A">
        <w:rPr>
          <w:rFonts w:ascii="Times New Roman" w:hAnsi="Times New Roman" w:cs="Times New Roman"/>
          <w:sz w:val="24"/>
          <w:szCs w:val="24"/>
        </w:rPr>
        <w:t>ваться, прощаться, благодарить.</w:t>
      </w:r>
    </w:p>
    <w:p w:rsidR="003B449B" w:rsidRPr="00EA250A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выражать свои мысли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возрасту пол</w:t>
      </w:r>
      <w:r w:rsidRPr="00EA250A">
        <w:rPr>
          <w:rFonts w:ascii="Times New Roman" w:hAnsi="Times New Roman" w:cs="Times New Roman"/>
          <w:sz w:val="24"/>
          <w:szCs w:val="24"/>
        </w:rPr>
        <w:t>нотой и точностью;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внимательно слушат</w:t>
      </w:r>
      <w:r>
        <w:rPr>
          <w:rFonts w:ascii="Times New Roman" w:hAnsi="Times New Roman" w:cs="Times New Roman"/>
          <w:sz w:val="24"/>
          <w:szCs w:val="24"/>
        </w:rPr>
        <w:t>ь собеседника и понимать его вы</w:t>
      </w:r>
      <w:r w:rsidRPr="00EA250A">
        <w:rPr>
          <w:rFonts w:ascii="Times New Roman" w:hAnsi="Times New Roman" w:cs="Times New Roman"/>
          <w:sz w:val="24"/>
          <w:szCs w:val="24"/>
        </w:rPr>
        <w:t>сказывание;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быть терпимыми к дру</w:t>
      </w:r>
      <w:r>
        <w:rPr>
          <w:rFonts w:ascii="Times New Roman" w:hAnsi="Times New Roman" w:cs="Times New Roman"/>
          <w:sz w:val="24"/>
          <w:szCs w:val="24"/>
        </w:rPr>
        <w:t>гим мнениям, учитывать их в сов</w:t>
      </w:r>
      <w:r w:rsidRPr="00EA250A">
        <w:rPr>
          <w:rFonts w:ascii="Times New Roman" w:hAnsi="Times New Roman" w:cs="Times New Roman"/>
          <w:sz w:val="24"/>
          <w:szCs w:val="24"/>
        </w:rPr>
        <w:t>местной работе;</w:t>
      </w:r>
    </w:p>
    <w:p w:rsidR="003B449B" w:rsidRPr="00EA250A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решению, р</w:t>
      </w:r>
      <w:r>
        <w:rPr>
          <w:rFonts w:ascii="Times New Roman" w:hAnsi="Times New Roman" w:cs="Times New Roman"/>
          <w:sz w:val="24"/>
          <w:szCs w:val="24"/>
        </w:rPr>
        <w:t>або</w:t>
      </w:r>
      <w:r w:rsidRPr="00EA250A">
        <w:rPr>
          <w:rFonts w:ascii="Times New Roman" w:hAnsi="Times New Roman" w:cs="Times New Roman"/>
          <w:sz w:val="24"/>
          <w:szCs w:val="24"/>
        </w:rPr>
        <w:t>тая в паре;</w:t>
      </w:r>
    </w:p>
    <w:p w:rsidR="003B449B" w:rsidRDefault="003B449B" w:rsidP="00913DB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50A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50A">
        <w:rPr>
          <w:rFonts w:ascii="Times New Roman" w:hAnsi="Times New Roman" w:cs="Times New Roman"/>
          <w:sz w:val="24"/>
          <w:szCs w:val="24"/>
        </w:rPr>
        <w:t>со сверстниками и взрослыми для реализации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деятельности (под руководством учителя).</w:t>
      </w:r>
    </w:p>
    <w:p w:rsidR="003B449B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3B449B" w:rsidRPr="009447D8" w:rsidRDefault="003B449B" w:rsidP="003B449B">
      <w:pPr>
        <w:pStyle w:val="a3"/>
        <w:autoSpaceDE w:val="0"/>
        <w:autoSpaceDN w:val="0"/>
        <w:adjustRightInd w:val="0"/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9447D8">
        <w:rPr>
          <w:rFonts w:ascii="Times New Roman" w:hAnsi="Times New Roman" w:cs="Times New Roman"/>
          <w:b/>
          <w:bCs/>
          <w:sz w:val="24"/>
          <w:szCs w:val="24"/>
        </w:rPr>
        <w:t>к концу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7D8">
        <w:rPr>
          <w:rFonts w:ascii="Times New Roman" w:hAnsi="Times New Roman" w:cs="Times New Roman"/>
          <w:b/>
          <w:bCs/>
          <w:sz w:val="24"/>
          <w:szCs w:val="24"/>
        </w:rPr>
        <w:t>2 класса</w:t>
      </w:r>
    </w:p>
    <w:p w:rsidR="003B449B" w:rsidRPr="007C1E61" w:rsidRDefault="003B449B" w:rsidP="003B449B">
      <w:pPr>
        <w:tabs>
          <w:tab w:val="left" w:pos="284"/>
        </w:tabs>
        <w:spacing w:line="240" w:lineRule="auto"/>
        <w:ind w:left="36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C1E61">
        <w:rPr>
          <w:rFonts w:ascii="Times New Roman" w:hAnsi="Times New Roman" w:cs="Times New Roman"/>
          <w:bCs/>
          <w:sz w:val="28"/>
          <w:szCs w:val="28"/>
        </w:rPr>
        <w:t>личностные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положительное отношение и интерес к урокам лите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E60FC3">
        <w:rPr>
          <w:rFonts w:ascii="Times New Roman" w:hAnsi="Times New Roman" w:cs="Times New Roman"/>
          <w:sz w:val="24"/>
          <w:szCs w:val="24"/>
        </w:rPr>
        <w:t>турного чтения.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приобретают опыт: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внимательного отн</w:t>
      </w:r>
      <w:r>
        <w:rPr>
          <w:rFonts w:ascii="Times New Roman" w:hAnsi="Times New Roman" w:cs="Times New Roman"/>
          <w:sz w:val="24"/>
          <w:szCs w:val="24"/>
        </w:rPr>
        <w:t>ошения к собственным переживани</w:t>
      </w:r>
      <w:r w:rsidRPr="00E60FC3">
        <w:rPr>
          <w:rFonts w:ascii="Times New Roman" w:hAnsi="Times New Roman" w:cs="Times New Roman"/>
          <w:sz w:val="24"/>
          <w:szCs w:val="24"/>
        </w:rPr>
        <w:t>ям, вызванным воспр</w:t>
      </w:r>
      <w:r>
        <w:rPr>
          <w:rFonts w:ascii="Times New Roman" w:hAnsi="Times New Roman" w:cs="Times New Roman"/>
          <w:sz w:val="24"/>
          <w:szCs w:val="24"/>
        </w:rPr>
        <w:t>иятием природы, произведения ис</w:t>
      </w:r>
      <w:r w:rsidRPr="00E60FC3">
        <w:rPr>
          <w:rFonts w:ascii="Times New Roman" w:hAnsi="Times New Roman" w:cs="Times New Roman"/>
          <w:sz w:val="24"/>
          <w:szCs w:val="24"/>
        </w:rPr>
        <w:t>кусства, собственных поступков, действий других людей;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оценки своих эмоциональных реакций, поступков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действий других людей.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учащихся могут быть </w:t>
      </w:r>
      <w:proofErr w:type="gramStart"/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сформированы</w:t>
      </w:r>
      <w:proofErr w:type="gramEnd"/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представление о добре</w:t>
      </w:r>
      <w:r>
        <w:rPr>
          <w:rFonts w:ascii="Times New Roman" w:hAnsi="Times New Roman" w:cs="Times New Roman"/>
          <w:sz w:val="24"/>
          <w:szCs w:val="24"/>
        </w:rPr>
        <w:t xml:space="preserve"> и зле, общих нравственных кате</w:t>
      </w:r>
      <w:r w:rsidRPr="00E60FC3">
        <w:rPr>
          <w:rFonts w:ascii="Times New Roman" w:hAnsi="Times New Roman" w:cs="Times New Roman"/>
          <w:sz w:val="24"/>
          <w:szCs w:val="24"/>
        </w:rPr>
        <w:t>гориях;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умение соотносить </w:t>
      </w:r>
      <w:r>
        <w:rPr>
          <w:rFonts w:ascii="Times New Roman" w:hAnsi="Times New Roman" w:cs="Times New Roman"/>
          <w:sz w:val="24"/>
          <w:szCs w:val="24"/>
        </w:rPr>
        <w:t>жизненные наблюдения с читатель</w:t>
      </w:r>
      <w:r w:rsidRPr="00E60FC3">
        <w:rPr>
          <w:rFonts w:ascii="Times New Roman" w:hAnsi="Times New Roman" w:cs="Times New Roman"/>
          <w:sz w:val="24"/>
          <w:szCs w:val="24"/>
        </w:rPr>
        <w:t>скими впечатлениями;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ориентация в нравственном содержании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поступков и поступков других людей;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умения оценивать своё отношение к учёбе;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внимание к пережива</w:t>
      </w:r>
      <w:r>
        <w:rPr>
          <w:rFonts w:ascii="Times New Roman" w:hAnsi="Times New Roman" w:cs="Times New Roman"/>
          <w:sz w:val="24"/>
          <w:szCs w:val="24"/>
        </w:rPr>
        <w:t>ниям других людей, чувство сопе</w:t>
      </w:r>
      <w:r w:rsidRPr="00E60FC3">
        <w:rPr>
          <w:rFonts w:ascii="Times New Roman" w:hAnsi="Times New Roman" w:cs="Times New Roman"/>
          <w:sz w:val="24"/>
          <w:szCs w:val="24"/>
        </w:rPr>
        <w:t>реживания;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эстетическое чувство на</w:t>
      </w:r>
      <w:r>
        <w:rPr>
          <w:rFonts w:ascii="Times New Roman" w:hAnsi="Times New Roman" w:cs="Times New Roman"/>
          <w:sz w:val="24"/>
          <w:szCs w:val="24"/>
        </w:rPr>
        <w:t xml:space="preserve"> основе знакомства с разными ви</w:t>
      </w:r>
      <w:r w:rsidRPr="00E60FC3">
        <w:rPr>
          <w:rFonts w:ascii="Times New Roman" w:hAnsi="Times New Roman" w:cs="Times New Roman"/>
          <w:sz w:val="24"/>
          <w:szCs w:val="24"/>
        </w:rPr>
        <w:t>дами искусства, наблюдений за природой (внимательное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и вдумчивое отношени</w:t>
      </w:r>
      <w:r>
        <w:rPr>
          <w:rFonts w:ascii="Times New Roman" w:hAnsi="Times New Roman" w:cs="Times New Roman"/>
          <w:sz w:val="24"/>
          <w:szCs w:val="24"/>
        </w:rPr>
        <w:t>е к произведениям искусства, яв</w:t>
      </w:r>
      <w:r w:rsidRPr="00E60FC3">
        <w:rPr>
          <w:rFonts w:ascii="Times New Roman" w:hAnsi="Times New Roman" w:cs="Times New Roman"/>
          <w:sz w:val="24"/>
          <w:szCs w:val="24"/>
        </w:rPr>
        <w:t>лениям природы).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ПРЕДМЕТНЫЕ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sz w:val="24"/>
          <w:szCs w:val="24"/>
        </w:rPr>
        <w:t>Речевая и читательская деятельность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воспринимать на слух </w:t>
      </w:r>
      <w:r>
        <w:rPr>
          <w:rFonts w:ascii="Times New Roman" w:hAnsi="Times New Roman" w:cs="Times New Roman"/>
          <w:sz w:val="24"/>
          <w:szCs w:val="24"/>
        </w:rPr>
        <w:t>художественное произведение, оп</w:t>
      </w:r>
      <w:r w:rsidRPr="00E60FC3">
        <w:rPr>
          <w:rFonts w:ascii="Times New Roman" w:hAnsi="Times New Roman" w:cs="Times New Roman"/>
          <w:sz w:val="24"/>
          <w:szCs w:val="24"/>
        </w:rPr>
        <w:t>ределять произведённое им впечатление;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читать вслух осмысленно, передавая нужную интонацию;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пересказывать произве</w:t>
      </w:r>
      <w:r>
        <w:rPr>
          <w:rFonts w:ascii="Times New Roman" w:hAnsi="Times New Roman" w:cs="Times New Roman"/>
          <w:sz w:val="24"/>
          <w:szCs w:val="24"/>
        </w:rPr>
        <w:t>дение кратко, выборочно, исполь</w:t>
      </w:r>
      <w:r w:rsidRPr="00E60FC3">
        <w:rPr>
          <w:rFonts w:ascii="Times New Roman" w:hAnsi="Times New Roman" w:cs="Times New Roman"/>
          <w:sz w:val="24"/>
          <w:szCs w:val="24"/>
        </w:rPr>
        <w:t>зуя соответствующую лексику;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объяснять смысл назван</w:t>
      </w:r>
      <w:r>
        <w:rPr>
          <w:rFonts w:ascii="Times New Roman" w:hAnsi="Times New Roman" w:cs="Times New Roman"/>
          <w:sz w:val="24"/>
          <w:szCs w:val="24"/>
        </w:rPr>
        <w:t>ия произведения, связь его с со</w:t>
      </w:r>
      <w:r w:rsidRPr="00E60FC3">
        <w:rPr>
          <w:rFonts w:ascii="Times New Roman" w:hAnsi="Times New Roman" w:cs="Times New Roman"/>
          <w:sz w:val="24"/>
          <w:szCs w:val="24"/>
        </w:rPr>
        <w:t>держанием;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вычленять фрагменты т</w:t>
      </w:r>
      <w:r>
        <w:rPr>
          <w:rFonts w:ascii="Times New Roman" w:hAnsi="Times New Roman" w:cs="Times New Roman"/>
          <w:sz w:val="24"/>
          <w:szCs w:val="24"/>
        </w:rPr>
        <w:t>екста, нужные для ответа на пос</w:t>
      </w:r>
      <w:r w:rsidRPr="00E60FC3">
        <w:rPr>
          <w:rFonts w:ascii="Times New Roman" w:hAnsi="Times New Roman" w:cs="Times New Roman"/>
          <w:sz w:val="24"/>
          <w:szCs w:val="24"/>
        </w:rPr>
        <w:t>тавленные вопросы;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lastRenderedPageBreak/>
        <w:t>объяснять действия персонажей;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делить произведения на </w:t>
      </w:r>
      <w:r>
        <w:rPr>
          <w:rFonts w:ascii="Times New Roman" w:hAnsi="Times New Roman" w:cs="Times New Roman"/>
          <w:sz w:val="24"/>
          <w:szCs w:val="24"/>
        </w:rPr>
        <w:t>части, озаглавливать их (под ру</w:t>
      </w:r>
      <w:r w:rsidRPr="00E60FC3">
        <w:rPr>
          <w:rFonts w:ascii="Times New Roman" w:hAnsi="Times New Roman" w:cs="Times New Roman"/>
          <w:sz w:val="24"/>
          <w:szCs w:val="24"/>
        </w:rPr>
        <w:t>ководством учителя);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сравнивать героев разных произведений;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ставить вопросы к тексту.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9447D8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в процессе размышления над произведением </w:t>
      </w:r>
      <w:proofErr w:type="spellStart"/>
      <w:r w:rsidRPr="00E60FC3">
        <w:rPr>
          <w:rFonts w:ascii="Times New Roman" w:hAnsi="Times New Roman" w:cs="Times New Roman"/>
          <w:sz w:val="24"/>
          <w:szCs w:val="24"/>
        </w:rPr>
        <w:t>привлекать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D8">
        <w:rPr>
          <w:rFonts w:ascii="Times New Roman" w:hAnsi="Times New Roman" w:cs="Times New Roman"/>
          <w:sz w:val="24"/>
          <w:szCs w:val="24"/>
        </w:rPr>
        <w:t>опыт собственных переживаний, жизненных впечатлений.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создавать рассказ по циклу картинок• рассказывать прочитанную сказку от лица персонажа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данному плану с помощью учителя;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выразительно читать </w:t>
      </w:r>
      <w:r>
        <w:rPr>
          <w:rFonts w:ascii="Times New Roman" w:hAnsi="Times New Roman" w:cs="Times New Roman"/>
          <w:sz w:val="24"/>
          <w:szCs w:val="24"/>
        </w:rPr>
        <w:t>стихотворение и фрагменты проза</w:t>
      </w:r>
      <w:r w:rsidRPr="00E60FC3">
        <w:rPr>
          <w:rFonts w:ascii="Times New Roman" w:hAnsi="Times New Roman" w:cs="Times New Roman"/>
          <w:sz w:val="24"/>
          <w:szCs w:val="24"/>
        </w:rPr>
        <w:t>ического текста перед группой учащихся.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сочинять рассказы, з</w:t>
      </w:r>
      <w:r>
        <w:rPr>
          <w:rFonts w:ascii="Times New Roman" w:hAnsi="Times New Roman" w:cs="Times New Roman"/>
          <w:sz w:val="24"/>
          <w:szCs w:val="24"/>
        </w:rPr>
        <w:t>агадки, сказки, продолжения про</w:t>
      </w:r>
      <w:r w:rsidRPr="00E60FC3">
        <w:rPr>
          <w:rFonts w:ascii="Times New Roman" w:hAnsi="Times New Roman" w:cs="Times New Roman"/>
          <w:sz w:val="24"/>
          <w:szCs w:val="24"/>
        </w:rPr>
        <w:t>читанных произведений;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придумывать иллю</w:t>
      </w:r>
      <w:r>
        <w:rPr>
          <w:rFonts w:ascii="Times New Roman" w:hAnsi="Times New Roman" w:cs="Times New Roman"/>
          <w:sz w:val="24"/>
          <w:szCs w:val="24"/>
        </w:rPr>
        <w:t>страции к прочитанным произведе</w:t>
      </w:r>
      <w:r w:rsidRPr="00E60FC3">
        <w:rPr>
          <w:rFonts w:ascii="Times New Roman" w:hAnsi="Times New Roman" w:cs="Times New Roman"/>
          <w:sz w:val="24"/>
          <w:szCs w:val="24"/>
        </w:rPr>
        <w:t>ниям;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создавать рассказ на</w:t>
      </w:r>
      <w:r>
        <w:rPr>
          <w:rFonts w:ascii="Times New Roman" w:hAnsi="Times New Roman" w:cs="Times New Roman"/>
          <w:sz w:val="24"/>
          <w:szCs w:val="24"/>
        </w:rPr>
        <w:t xml:space="preserve"> заданную тему по личным впечат</w:t>
      </w:r>
      <w:r w:rsidRPr="00E60FC3">
        <w:rPr>
          <w:rFonts w:ascii="Times New Roman" w:hAnsi="Times New Roman" w:cs="Times New Roman"/>
          <w:sz w:val="24"/>
          <w:szCs w:val="24"/>
        </w:rPr>
        <w:t>лениям;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E60FC3">
        <w:rPr>
          <w:rFonts w:ascii="Times New Roman" w:hAnsi="Times New Roman" w:cs="Times New Roman"/>
          <w:sz w:val="24"/>
          <w:szCs w:val="24"/>
        </w:rPr>
        <w:t>инсцен</w:t>
      </w:r>
      <w:r>
        <w:rPr>
          <w:rFonts w:ascii="Times New Roman" w:hAnsi="Times New Roman" w:cs="Times New Roman"/>
          <w:sz w:val="24"/>
          <w:szCs w:val="24"/>
        </w:rPr>
        <w:t>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литературных произведе</w:t>
      </w:r>
      <w:r w:rsidRPr="00E60FC3">
        <w:rPr>
          <w:rFonts w:ascii="Times New Roman" w:hAnsi="Times New Roman" w:cs="Times New Roman"/>
          <w:sz w:val="24"/>
          <w:szCs w:val="24"/>
        </w:rPr>
        <w:t>ний.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выделять рифмы в тексте стихотворения;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объяснять переносное </w:t>
      </w:r>
      <w:r>
        <w:rPr>
          <w:rFonts w:ascii="Times New Roman" w:hAnsi="Times New Roman" w:cs="Times New Roman"/>
          <w:sz w:val="24"/>
          <w:szCs w:val="24"/>
        </w:rPr>
        <w:t>значение отдельных слов, фразео</w:t>
      </w:r>
      <w:r w:rsidRPr="00E60FC3">
        <w:rPr>
          <w:rFonts w:ascii="Times New Roman" w:hAnsi="Times New Roman" w:cs="Times New Roman"/>
          <w:sz w:val="24"/>
          <w:szCs w:val="24"/>
        </w:rPr>
        <w:t>логизмов;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находить сравнения в тексте произведения;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определять особенности жанра отдельных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фольклора;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определять отноше</w:t>
      </w:r>
      <w:r>
        <w:rPr>
          <w:rFonts w:ascii="Times New Roman" w:hAnsi="Times New Roman" w:cs="Times New Roman"/>
          <w:sz w:val="24"/>
          <w:szCs w:val="24"/>
        </w:rPr>
        <w:t>ние автора к персонажам, опреде</w:t>
      </w:r>
      <w:r w:rsidRPr="00E60FC3">
        <w:rPr>
          <w:rFonts w:ascii="Times New Roman" w:hAnsi="Times New Roman" w:cs="Times New Roman"/>
          <w:sz w:val="24"/>
          <w:szCs w:val="24"/>
        </w:rPr>
        <w:t>лять, как оно выражено;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выделять слова действующих лиц, автора,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внешности, поступков героев, описание пейзажа;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 xml:space="preserve">определять ритм стихотворения путём </w:t>
      </w:r>
      <w:proofErr w:type="spellStart"/>
      <w:r w:rsidRPr="00E60FC3">
        <w:rPr>
          <w:rFonts w:ascii="Times New Roman" w:hAnsi="Times New Roman" w:cs="Times New Roman"/>
          <w:sz w:val="24"/>
          <w:szCs w:val="24"/>
        </w:rPr>
        <w:t>прохлопывания</w:t>
      </w:r>
      <w:proofErr w:type="spellEnd"/>
      <w:r w:rsidRPr="00E60FC3">
        <w:rPr>
          <w:rFonts w:ascii="Times New Roman" w:hAnsi="Times New Roman" w:cs="Times New Roman"/>
          <w:sz w:val="24"/>
          <w:szCs w:val="24"/>
        </w:rPr>
        <w:t>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приобретают опыт: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выполнения учебных действий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форме;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самостоятельной оценки правильности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C3">
        <w:rPr>
          <w:rFonts w:ascii="Times New Roman" w:hAnsi="Times New Roman" w:cs="Times New Roman"/>
          <w:sz w:val="24"/>
          <w:szCs w:val="24"/>
        </w:rPr>
        <w:t>действий, внесения корректив;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планирования своих д</w:t>
      </w:r>
      <w:r>
        <w:rPr>
          <w:rFonts w:ascii="Times New Roman" w:hAnsi="Times New Roman" w:cs="Times New Roman"/>
          <w:sz w:val="24"/>
          <w:szCs w:val="24"/>
        </w:rPr>
        <w:t>ействий в соответствии с постав</w:t>
      </w:r>
      <w:r w:rsidRPr="00E60FC3">
        <w:rPr>
          <w:rFonts w:ascii="Times New Roman" w:hAnsi="Times New Roman" w:cs="Times New Roman"/>
          <w:sz w:val="24"/>
          <w:szCs w:val="24"/>
        </w:rPr>
        <w:t>ленной целью (например, участие в проектной деятельности).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7C1E61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прогнозировать содер</w:t>
      </w:r>
      <w:r>
        <w:rPr>
          <w:rFonts w:ascii="Times New Roman" w:hAnsi="Times New Roman" w:cs="Times New Roman"/>
          <w:sz w:val="24"/>
          <w:szCs w:val="24"/>
        </w:rPr>
        <w:t>жание произведения по его назва</w:t>
      </w:r>
      <w:r w:rsidRPr="007C1E61">
        <w:rPr>
          <w:rFonts w:ascii="Times New Roman" w:hAnsi="Times New Roman" w:cs="Times New Roman"/>
          <w:sz w:val="24"/>
          <w:szCs w:val="24"/>
        </w:rPr>
        <w:t>нию, ключевым словам;</w:t>
      </w:r>
    </w:p>
    <w:p w:rsidR="003B449B" w:rsidRPr="007C1E61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самостоятельно находить значения отдельных слов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толковом словаре, помещённом в учебнике, в сносках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тексту;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получат возможность научиться: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сравнивать произведения и героев;</w:t>
      </w:r>
    </w:p>
    <w:p w:rsidR="003B449B" w:rsidRPr="007C1E61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по</w:t>
      </w:r>
      <w:r w:rsidRPr="007C1E61">
        <w:rPr>
          <w:rFonts w:ascii="Times New Roman" w:hAnsi="Times New Roman" w:cs="Times New Roman"/>
          <w:sz w:val="24"/>
          <w:szCs w:val="24"/>
        </w:rPr>
        <w:t>ступками героев;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находить объяснение незнакомых слов в словаре;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находить нужные книги в библиотеке.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7C1E61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работая в паре, высказывать своё мнение, выслушивать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мнение партнёра;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задавать вопросы по тексту произведения;</w:t>
      </w:r>
    </w:p>
    <w:p w:rsidR="003B449B" w:rsidRPr="007C1E61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сотрудничать с одноклассниками, участвуя в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деятельности (под руководством взрослого).</w:t>
      </w:r>
    </w:p>
    <w:p w:rsidR="003B449B" w:rsidRPr="00E60FC3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7C1E61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обсуждать героев лит</w:t>
      </w:r>
      <w:r>
        <w:rPr>
          <w:rFonts w:ascii="Times New Roman" w:hAnsi="Times New Roman" w:cs="Times New Roman"/>
          <w:sz w:val="24"/>
          <w:szCs w:val="24"/>
        </w:rPr>
        <w:t xml:space="preserve">ературных произведений: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высказы</w:t>
      </w:r>
      <w:r w:rsidRPr="007C1E61">
        <w:rPr>
          <w:rFonts w:ascii="Times New Roman" w:hAnsi="Times New Roman" w:cs="Times New Roman"/>
          <w:sz w:val="24"/>
          <w:szCs w:val="24"/>
        </w:rPr>
        <w:t>вать своё отношение</w:t>
      </w:r>
      <w:proofErr w:type="gramEnd"/>
      <w:r w:rsidRPr="007C1E61">
        <w:rPr>
          <w:rFonts w:ascii="Times New Roman" w:hAnsi="Times New Roman" w:cs="Times New Roman"/>
          <w:sz w:val="24"/>
          <w:szCs w:val="24"/>
        </w:rPr>
        <w:t>, оценивать высказывание партнёра,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вырабатывать общую позицию;</w:t>
      </w:r>
    </w:p>
    <w:p w:rsidR="003B449B" w:rsidRPr="00E60FC3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аргументировать собственную позицию;</w:t>
      </w:r>
    </w:p>
    <w:p w:rsidR="003B449B" w:rsidRDefault="003B449B" w:rsidP="00913DB0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FC3">
        <w:rPr>
          <w:rFonts w:ascii="Times New Roman" w:hAnsi="Times New Roman" w:cs="Times New Roman"/>
          <w:sz w:val="24"/>
          <w:szCs w:val="24"/>
        </w:rPr>
        <w:t>получать нужную и</w:t>
      </w:r>
      <w:r>
        <w:rPr>
          <w:rFonts w:ascii="Times New Roman" w:hAnsi="Times New Roman" w:cs="Times New Roman"/>
          <w:sz w:val="24"/>
          <w:szCs w:val="24"/>
        </w:rPr>
        <w:t>нформацию, задавая вопросы стар</w:t>
      </w:r>
      <w:r w:rsidRPr="007C1E61">
        <w:rPr>
          <w:rFonts w:ascii="Times New Roman" w:hAnsi="Times New Roman" w:cs="Times New Roman"/>
          <w:sz w:val="24"/>
          <w:szCs w:val="24"/>
        </w:rPr>
        <w:t>шим; сопоставлять полученные ответы.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49B" w:rsidRPr="009447D8" w:rsidRDefault="003B449B" w:rsidP="003B449B">
      <w:pPr>
        <w:tabs>
          <w:tab w:val="left" w:pos="284"/>
        </w:tabs>
        <w:spacing w:line="240" w:lineRule="auto"/>
        <w:ind w:firstLine="36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447D8">
        <w:rPr>
          <w:rFonts w:ascii="Times New Roman" w:hAnsi="Times New Roman" w:cs="Times New Roman"/>
          <w:b/>
          <w:bCs/>
          <w:sz w:val="24"/>
          <w:szCs w:val="24"/>
        </w:rPr>
        <w:t>к концу 3 класса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ЛИЧНОСТНЫЕ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чувство сопричастно</w:t>
      </w:r>
      <w:r>
        <w:rPr>
          <w:rFonts w:ascii="Times New Roman" w:hAnsi="Times New Roman" w:cs="Times New Roman"/>
          <w:sz w:val="24"/>
          <w:szCs w:val="24"/>
        </w:rPr>
        <w:t>сти с жизнью своего народа и Ро</w:t>
      </w:r>
      <w:r w:rsidRPr="007C1E61">
        <w:rPr>
          <w:rFonts w:ascii="Times New Roman" w:hAnsi="Times New Roman" w:cs="Times New Roman"/>
          <w:sz w:val="24"/>
          <w:szCs w:val="24"/>
        </w:rPr>
        <w:t>дины;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представления об общ</w:t>
      </w:r>
      <w:r>
        <w:rPr>
          <w:rFonts w:ascii="Times New Roman" w:hAnsi="Times New Roman" w:cs="Times New Roman"/>
          <w:sz w:val="24"/>
          <w:szCs w:val="24"/>
        </w:rPr>
        <w:t>их нравственных категориях (доб</w:t>
      </w:r>
      <w:r w:rsidRPr="007C1E61">
        <w:rPr>
          <w:rFonts w:ascii="Times New Roman" w:hAnsi="Times New Roman" w:cs="Times New Roman"/>
          <w:sz w:val="24"/>
          <w:szCs w:val="24"/>
        </w:rPr>
        <w:t>ре и зле) у разных на</w:t>
      </w:r>
      <w:r>
        <w:rPr>
          <w:rFonts w:ascii="Times New Roman" w:hAnsi="Times New Roman" w:cs="Times New Roman"/>
          <w:sz w:val="24"/>
          <w:szCs w:val="24"/>
        </w:rPr>
        <w:t>родов, моральных нормах, нравст</w:t>
      </w:r>
      <w:r w:rsidRPr="007C1E61">
        <w:rPr>
          <w:rFonts w:ascii="Times New Roman" w:hAnsi="Times New Roman" w:cs="Times New Roman"/>
          <w:sz w:val="24"/>
          <w:szCs w:val="24"/>
        </w:rPr>
        <w:t>венных и безнравственных поступках;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ориентация в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</w:t>
      </w:r>
      <w:r w:rsidRPr="007C1E61">
        <w:rPr>
          <w:rFonts w:ascii="Times New Roman" w:hAnsi="Times New Roman" w:cs="Times New Roman"/>
          <w:sz w:val="24"/>
          <w:szCs w:val="24"/>
        </w:rPr>
        <w:t>ных поступков, так и поступков других людей;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1E6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7C1E61">
        <w:rPr>
          <w:rFonts w:ascii="Times New Roman" w:hAnsi="Times New Roman" w:cs="Times New Roman"/>
          <w:sz w:val="24"/>
          <w:szCs w:val="24"/>
        </w:rPr>
        <w:t>, понимание ч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</w:t>
      </w:r>
      <w:r w:rsidRPr="007C1E61">
        <w:rPr>
          <w:rFonts w:ascii="Times New Roman" w:hAnsi="Times New Roman" w:cs="Times New Roman"/>
          <w:sz w:val="24"/>
          <w:szCs w:val="24"/>
        </w:rPr>
        <w:t>ние им, выражающееся в конкретных поступках;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эстетическое чувство на основе знакомства с худ</w:t>
      </w:r>
      <w:r>
        <w:rPr>
          <w:rFonts w:ascii="Times New Roman" w:hAnsi="Times New Roman" w:cs="Times New Roman"/>
          <w:sz w:val="24"/>
          <w:szCs w:val="24"/>
        </w:rPr>
        <w:t>ожест</w:t>
      </w:r>
      <w:r w:rsidRPr="007C1E61">
        <w:rPr>
          <w:rFonts w:ascii="Times New Roman" w:hAnsi="Times New Roman" w:cs="Times New Roman"/>
          <w:sz w:val="24"/>
          <w:szCs w:val="24"/>
        </w:rPr>
        <w:t>венной культурой;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могут быть </w:t>
      </w:r>
      <w:proofErr w:type="gramStart"/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сформированы</w:t>
      </w:r>
      <w:proofErr w:type="gramEnd"/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отношение к ней;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устойчивое стремлен</w:t>
      </w:r>
      <w:r>
        <w:rPr>
          <w:rFonts w:ascii="Times New Roman" w:hAnsi="Times New Roman" w:cs="Times New Roman"/>
          <w:sz w:val="24"/>
          <w:szCs w:val="24"/>
        </w:rPr>
        <w:t>ие следовать в поведении мораль</w:t>
      </w:r>
      <w:r w:rsidRPr="007C1E61">
        <w:rPr>
          <w:rFonts w:ascii="Times New Roman" w:hAnsi="Times New Roman" w:cs="Times New Roman"/>
          <w:sz w:val="24"/>
          <w:szCs w:val="24"/>
        </w:rPr>
        <w:t>ным нормам;</w:t>
      </w:r>
    </w:p>
    <w:p w:rsidR="003B449B" w:rsidRPr="007C1E61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толерантное отношение к представ</w:t>
      </w:r>
      <w:r>
        <w:rPr>
          <w:rFonts w:ascii="Times New Roman" w:hAnsi="Times New Roman" w:cs="Times New Roman"/>
          <w:sz w:val="24"/>
          <w:szCs w:val="24"/>
        </w:rPr>
        <w:t>ителям разных наро</w:t>
      </w:r>
      <w:r w:rsidRPr="007C1E61">
        <w:rPr>
          <w:rFonts w:ascii="Times New Roman" w:hAnsi="Times New Roman" w:cs="Times New Roman"/>
          <w:sz w:val="24"/>
          <w:szCs w:val="24"/>
        </w:rPr>
        <w:t xml:space="preserve">дов и </w:t>
      </w:r>
      <w:proofErr w:type="spellStart"/>
      <w:r w:rsidRPr="007C1E61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C1E61">
        <w:rPr>
          <w:rFonts w:ascii="Times New Roman" w:hAnsi="Times New Roman" w:cs="Times New Roman"/>
          <w:sz w:val="24"/>
          <w:szCs w:val="24"/>
        </w:rPr>
        <w:t>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ПРЕДМЕТНЫЕ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sz w:val="24"/>
          <w:szCs w:val="24"/>
        </w:rPr>
        <w:t>Речевая и читательская деятельность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осознавать (понимать) смысл прочитанного;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49B" w:rsidRPr="009447D8" w:rsidRDefault="003B449B" w:rsidP="00913DB0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читать произведения разных жанров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D8">
        <w:rPr>
          <w:rFonts w:ascii="Times New Roman" w:hAnsi="Times New Roman" w:cs="Times New Roman"/>
          <w:sz w:val="24"/>
          <w:szCs w:val="24"/>
        </w:rPr>
        <w:t>норм литературного произношения, правильным интонир</w:t>
      </w:r>
      <w:r>
        <w:rPr>
          <w:rFonts w:ascii="Times New Roman" w:hAnsi="Times New Roman" w:cs="Times New Roman"/>
          <w:sz w:val="24"/>
          <w:szCs w:val="24"/>
        </w:rPr>
        <w:t xml:space="preserve">ованием, изменением темпа речи, </w:t>
      </w:r>
      <w:r w:rsidRPr="009447D8">
        <w:rPr>
          <w:rFonts w:ascii="Times New Roman" w:hAnsi="Times New Roman" w:cs="Times New Roman"/>
          <w:sz w:val="24"/>
          <w:szCs w:val="24"/>
        </w:rPr>
        <w:t>использованием необходимых логических ударений для передачи смысла читаемого произведения;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lastRenderedPageBreak/>
        <w:t>прогнозировать содер</w:t>
      </w:r>
      <w:r>
        <w:rPr>
          <w:rFonts w:ascii="Times New Roman" w:hAnsi="Times New Roman" w:cs="Times New Roman"/>
          <w:sz w:val="24"/>
          <w:szCs w:val="24"/>
        </w:rPr>
        <w:t>жание произведения по его загла</w:t>
      </w:r>
      <w:r w:rsidRPr="007C1E61">
        <w:rPr>
          <w:rFonts w:ascii="Times New Roman" w:hAnsi="Times New Roman" w:cs="Times New Roman"/>
          <w:sz w:val="24"/>
          <w:szCs w:val="24"/>
        </w:rPr>
        <w:t>вию, иллюстрациям;</w:t>
      </w:r>
    </w:p>
    <w:p w:rsidR="003B449B" w:rsidRPr="007C1E61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1E61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прочитанного, выражать её своими словами;</w:t>
      </w:r>
      <w:proofErr w:type="gramEnd"/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различать последовате</w:t>
      </w:r>
      <w:r>
        <w:rPr>
          <w:rFonts w:ascii="Times New Roman" w:hAnsi="Times New Roman" w:cs="Times New Roman"/>
          <w:sz w:val="24"/>
          <w:szCs w:val="24"/>
        </w:rPr>
        <w:t>льность событий и последователь</w:t>
      </w:r>
      <w:r w:rsidRPr="007C1E61">
        <w:rPr>
          <w:rFonts w:ascii="Times New Roman" w:hAnsi="Times New Roman" w:cs="Times New Roman"/>
          <w:sz w:val="24"/>
          <w:szCs w:val="24"/>
        </w:rPr>
        <w:t>ность их изложения;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E61">
        <w:rPr>
          <w:rFonts w:ascii="Times New Roman" w:hAnsi="Times New Roman" w:cs="Times New Roman"/>
          <w:sz w:val="24"/>
          <w:szCs w:val="24"/>
        </w:rPr>
        <w:t>сложный планы изложения текста с помощью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формулировать вопросы ко всему тексту и отдельным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частям;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A47DFA">
        <w:rPr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A47DFA">
        <w:rPr>
          <w:rFonts w:ascii="Times New Roman" w:hAnsi="Times New Roman" w:cs="Times New Roman"/>
          <w:sz w:val="24"/>
          <w:szCs w:val="24"/>
        </w:rPr>
        <w:t>ато, подробно, выборочно,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включением описаний,</w:t>
      </w:r>
      <w:r>
        <w:rPr>
          <w:rFonts w:ascii="Times New Roman" w:hAnsi="Times New Roman" w:cs="Times New Roman"/>
          <w:sz w:val="24"/>
          <w:szCs w:val="24"/>
        </w:rPr>
        <w:t xml:space="preserve"> с заменой диалога повествовани</w:t>
      </w:r>
      <w:r w:rsidRPr="00A47DFA">
        <w:rPr>
          <w:rFonts w:ascii="Times New Roman" w:hAnsi="Times New Roman" w:cs="Times New Roman"/>
          <w:sz w:val="24"/>
          <w:szCs w:val="24"/>
        </w:rPr>
        <w:t>ем, с включением рассуждений;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обращаться к титульным</w:t>
      </w:r>
      <w:r>
        <w:rPr>
          <w:rFonts w:ascii="Times New Roman" w:hAnsi="Times New Roman" w:cs="Times New Roman"/>
          <w:sz w:val="24"/>
          <w:szCs w:val="24"/>
        </w:rPr>
        <w:t xml:space="preserve"> данным, аннотациям, преди</w:t>
      </w:r>
      <w:r w:rsidRPr="00A47DFA">
        <w:rPr>
          <w:rFonts w:ascii="Times New Roman" w:hAnsi="Times New Roman" w:cs="Times New Roman"/>
          <w:sz w:val="24"/>
          <w:szCs w:val="24"/>
        </w:rPr>
        <w:t>словию и послесловию; ориентироваться в мире книг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алфавитному каталог</w:t>
      </w:r>
      <w:r>
        <w:rPr>
          <w:rFonts w:ascii="Times New Roman" w:hAnsi="Times New Roman" w:cs="Times New Roman"/>
          <w:sz w:val="24"/>
          <w:szCs w:val="24"/>
        </w:rPr>
        <w:t>у, открытому доступу книг в дет</w:t>
      </w:r>
      <w:r w:rsidRPr="00A47DFA">
        <w:rPr>
          <w:rFonts w:ascii="Times New Roman" w:hAnsi="Times New Roman" w:cs="Times New Roman"/>
          <w:sz w:val="24"/>
          <w:szCs w:val="24"/>
        </w:rPr>
        <w:t>ской библиотеке;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3B449B" w:rsidRPr="009447D8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научно-</w:t>
      </w:r>
      <w:r w:rsidRPr="00A47DFA">
        <w:rPr>
          <w:rFonts w:ascii="Times New Roman" w:hAnsi="Times New Roman" w:cs="Times New Roman"/>
          <w:sz w:val="24"/>
          <w:szCs w:val="24"/>
        </w:rPr>
        <w:t>популярном и учебном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D8">
        <w:rPr>
          <w:rFonts w:ascii="Times New Roman" w:hAnsi="Times New Roman" w:cs="Times New Roman"/>
          <w:sz w:val="24"/>
          <w:szCs w:val="24"/>
        </w:rPr>
        <w:t>использовать полученную информацию.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 xml:space="preserve">составлять личное </w:t>
      </w:r>
      <w:r>
        <w:rPr>
          <w:rFonts w:ascii="Times New Roman" w:hAnsi="Times New Roman" w:cs="Times New Roman"/>
          <w:sz w:val="24"/>
          <w:szCs w:val="24"/>
        </w:rPr>
        <w:t>мнение о литературном произведе</w:t>
      </w:r>
      <w:r w:rsidRPr="00A47DFA">
        <w:rPr>
          <w:rFonts w:ascii="Times New Roman" w:hAnsi="Times New Roman" w:cs="Times New Roman"/>
          <w:sz w:val="24"/>
          <w:szCs w:val="24"/>
        </w:rPr>
        <w:t>нии, выражать его на д</w:t>
      </w:r>
      <w:r>
        <w:rPr>
          <w:rFonts w:ascii="Times New Roman" w:hAnsi="Times New Roman" w:cs="Times New Roman"/>
          <w:sz w:val="24"/>
          <w:szCs w:val="24"/>
        </w:rPr>
        <w:t>оступном уровне в устной и пись</w:t>
      </w:r>
      <w:r w:rsidRPr="00A47DFA">
        <w:rPr>
          <w:rFonts w:ascii="Times New Roman" w:hAnsi="Times New Roman" w:cs="Times New Roman"/>
          <w:sz w:val="24"/>
          <w:szCs w:val="24"/>
        </w:rPr>
        <w:t>менной речи;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DFA">
        <w:rPr>
          <w:rFonts w:ascii="Times New Roman" w:hAnsi="Times New Roman" w:cs="Times New Roman"/>
          <w:sz w:val="24"/>
          <w:szCs w:val="24"/>
        </w:rPr>
        <w:t>высказывать своё отно</w:t>
      </w:r>
      <w:r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и к авторской по</w:t>
      </w:r>
      <w:r w:rsidRPr="00A47DFA">
        <w:rPr>
          <w:rFonts w:ascii="Times New Roman" w:hAnsi="Times New Roman" w:cs="Times New Roman"/>
          <w:sz w:val="24"/>
          <w:szCs w:val="24"/>
        </w:rPr>
        <w:t>зиции в письменной и устной форме;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создавать текст по анал</w:t>
      </w:r>
      <w:r>
        <w:rPr>
          <w:rFonts w:ascii="Times New Roman" w:hAnsi="Times New Roman" w:cs="Times New Roman"/>
          <w:sz w:val="24"/>
          <w:szCs w:val="24"/>
        </w:rPr>
        <w:t>огии и ответы на вопросы в пись</w:t>
      </w:r>
      <w:r w:rsidRPr="00A47DFA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придумывать рассказы по результатам наблюдений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включением описаний, рассуждений, анализом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происшедшего;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участвовать в драма</w:t>
      </w:r>
      <w:r>
        <w:rPr>
          <w:rFonts w:ascii="Times New Roman" w:hAnsi="Times New Roman" w:cs="Times New Roman"/>
          <w:sz w:val="24"/>
          <w:szCs w:val="24"/>
        </w:rPr>
        <w:t>тизации произведений, читать на</w:t>
      </w:r>
      <w:r w:rsidRPr="00A47DFA">
        <w:rPr>
          <w:rFonts w:ascii="Times New Roman" w:hAnsi="Times New Roman" w:cs="Times New Roman"/>
          <w:sz w:val="24"/>
          <w:szCs w:val="24"/>
        </w:rPr>
        <w:t>изусть лирические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произведения, отрывки прозаиче</w:t>
      </w:r>
      <w:r w:rsidRPr="00A47DFA">
        <w:rPr>
          <w:rFonts w:ascii="Times New Roman" w:hAnsi="Times New Roman" w:cs="Times New Roman"/>
          <w:sz w:val="24"/>
          <w:szCs w:val="24"/>
        </w:rPr>
        <w:t>ских текстов;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создавать сочинения по репродукциям картин и 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иллюстраций.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создава</w:t>
      </w:r>
      <w:r>
        <w:rPr>
          <w:rFonts w:ascii="Times New Roman" w:hAnsi="Times New Roman" w:cs="Times New Roman"/>
          <w:sz w:val="24"/>
          <w:szCs w:val="24"/>
        </w:rPr>
        <w:t>ть в группе сценарии и проекты.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выделять выразительные средства языка и на доступном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ровне объяснять их эмоционально-</w:t>
      </w:r>
      <w:r w:rsidRPr="00A47DFA">
        <w:rPr>
          <w:rFonts w:ascii="Times New Roman" w:hAnsi="Times New Roman" w:cs="Times New Roman"/>
          <w:sz w:val="24"/>
          <w:szCs w:val="24"/>
        </w:rPr>
        <w:t>смысловые значения;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DFA">
        <w:rPr>
          <w:rFonts w:ascii="Times New Roman" w:hAnsi="Times New Roman" w:cs="Times New Roman"/>
          <w:sz w:val="24"/>
          <w:szCs w:val="24"/>
        </w:rPr>
        <w:t>определять (на доступном уровне) основные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малых жанров фолькл</w:t>
      </w:r>
      <w:r>
        <w:rPr>
          <w:rFonts w:ascii="Times New Roman" w:hAnsi="Times New Roman" w:cs="Times New Roman"/>
          <w:sz w:val="24"/>
          <w:szCs w:val="24"/>
        </w:rPr>
        <w:t>ора, народных сказок, мифов, бы</w:t>
      </w:r>
      <w:r w:rsidRPr="00A47DFA">
        <w:rPr>
          <w:rFonts w:ascii="Times New Roman" w:hAnsi="Times New Roman" w:cs="Times New Roman"/>
          <w:sz w:val="24"/>
          <w:szCs w:val="24"/>
        </w:rPr>
        <w:t>лин, стихотворений, рассказов, повестей, басен;</w:t>
      </w:r>
      <w:proofErr w:type="gramEnd"/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выделять слова автора</w:t>
      </w:r>
      <w:r>
        <w:rPr>
          <w:rFonts w:ascii="Times New Roman" w:hAnsi="Times New Roman" w:cs="Times New Roman"/>
          <w:sz w:val="24"/>
          <w:szCs w:val="24"/>
        </w:rPr>
        <w:t>, действующих лиц, описание пей</w:t>
      </w:r>
      <w:r w:rsidRPr="00A47DFA">
        <w:rPr>
          <w:rFonts w:ascii="Times New Roman" w:hAnsi="Times New Roman" w:cs="Times New Roman"/>
          <w:sz w:val="24"/>
          <w:szCs w:val="24"/>
        </w:rPr>
        <w:t>зажа, внешности героев, их поступков, бытовые описания;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вводить в пересказ элементы описания, рассуждения,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использовать цитирование;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определять отношение автора к персона</w:t>
      </w:r>
      <w:r>
        <w:rPr>
          <w:rFonts w:ascii="Times New Roman" w:hAnsi="Times New Roman" w:cs="Times New Roman"/>
          <w:sz w:val="24"/>
          <w:szCs w:val="24"/>
        </w:rPr>
        <w:t>жам, рассказы</w:t>
      </w:r>
      <w:r w:rsidRPr="00A47DFA">
        <w:rPr>
          <w:rFonts w:ascii="Times New Roman" w:hAnsi="Times New Roman" w:cs="Times New Roman"/>
          <w:sz w:val="24"/>
          <w:szCs w:val="24"/>
        </w:rPr>
        <w:t>вать, как оно выражено;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7DFA">
        <w:rPr>
          <w:rFonts w:ascii="Times New Roman" w:hAnsi="Times New Roman" w:cs="Times New Roman"/>
          <w:sz w:val="24"/>
          <w:szCs w:val="24"/>
        </w:rPr>
        <w:t>различать жанры, преимущественно путём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(сказка — басня, сказка — былина, сказка —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и др.);</w:t>
      </w:r>
      <w:proofErr w:type="gramEnd"/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находить рифмы, примеры звукописи, образные слова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выражения, объяснять их смысл.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E61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научатся: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при освоении нового художественного текста;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форме;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анализа результатов и их оценки.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ставить новые задачи для освоения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текста в сотрудничестве с учителем;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самостоятельно оценивать правильность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действий как по ходу их выполнения, так и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проведённой работы;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планировать собственную читательскую деятельность.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находить нужную ин</w:t>
      </w:r>
      <w:r>
        <w:rPr>
          <w:rFonts w:ascii="Times New Roman" w:hAnsi="Times New Roman" w:cs="Times New Roman"/>
          <w:sz w:val="24"/>
          <w:szCs w:val="24"/>
        </w:rPr>
        <w:t>формацию, используя словари, по</w:t>
      </w:r>
      <w:r w:rsidRPr="00A47DFA">
        <w:rPr>
          <w:rFonts w:ascii="Times New Roman" w:hAnsi="Times New Roman" w:cs="Times New Roman"/>
          <w:sz w:val="24"/>
          <w:szCs w:val="24"/>
        </w:rPr>
        <w:t>мещённые в учебнике (толковый, синонимический, фразеологический);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сравнивать произведения и их героев, к</w:t>
      </w:r>
      <w:r>
        <w:rPr>
          <w:rFonts w:ascii="Times New Roman" w:hAnsi="Times New Roman" w:cs="Times New Roman"/>
          <w:sz w:val="24"/>
          <w:szCs w:val="24"/>
        </w:rPr>
        <w:t>лассифициро</w:t>
      </w:r>
      <w:r w:rsidRPr="00A47DFA">
        <w:rPr>
          <w:rFonts w:ascii="Times New Roman" w:hAnsi="Times New Roman" w:cs="Times New Roman"/>
          <w:sz w:val="24"/>
          <w:szCs w:val="24"/>
        </w:rPr>
        <w:t>вать произведения по заданным критериям;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сло</w:t>
      </w:r>
      <w:r w:rsidRPr="00A47DFA">
        <w:rPr>
          <w:rFonts w:ascii="Times New Roman" w:hAnsi="Times New Roman" w:cs="Times New Roman"/>
          <w:sz w:val="24"/>
          <w:szCs w:val="24"/>
        </w:rPr>
        <w:t>вами, чувствами, побуждениями и поступками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информации, исполь</w:t>
      </w:r>
      <w:r w:rsidRPr="00A47DFA">
        <w:rPr>
          <w:rFonts w:ascii="Times New Roman" w:hAnsi="Times New Roman" w:cs="Times New Roman"/>
          <w:sz w:val="24"/>
          <w:szCs w:val="24"/>
        </w:rPr>
        <w:t>зуя учебные пособия, фонды библиотек и 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FA">
        <w:rPr>
          <w:rFonts w:ascii="Times New Roman" w:hAnsi="Times New Roman" w:cs="Times New Roman"/>
          <w:sz w:val="24"/>
          <w:szCs w:val="24"/>
        </w:rPr>
        <w:t>периодические печатные издания;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A47DFA"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z w:val="24"/>
          <w:szCs w:val="24"/>
        </w:rPr>
        <w:t xml:space="preserve">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включающие определение причинно-</w:t>
      </w:r>
      <w:r w:rsidRPr="00A47DFA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ственных связей в устной и пись</w:t>
      </w:r>
      <w:r w:rsidRPr="00A47DFA">
        <w:rPr>
          <w:rFonts w:ascii="Times New Roman" w:hAnsi="Times New Roman" w:cs="Times New Roman"/>
          <w:sz w:val="24"/>
          <w:szCs w:val="24"/>
        </w:rPr>
        <w:t>менной форме, в процессе анализа литературного произведения и на основании собственного жизненного опыта;</w:t>
      </w:r>
    </w:p>
    <w:p w:rsidR="003B449B" w:rsidRPr="00A47DFA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работать с учебной стат</w:t>
      </w:r>
      <w:r>
        <w:rPr>
          <w:rFonts w:ascii="Times New Roman" w:hAnsi="Times New Roman" w:cs="Times New Roman"/>
          <w:sz w:val="24"/>
          <w:szCs w:val="24"/>
        </w:rPr>
        <w:t>ьёй (выделять узловые мысли, со</w:t>
      </w:r>
      <w:r w:rsidRPr="00A47DFA">
        <w:rPr>
          <w:rFonts w:ascii="Times New Roman" w:hAnsi="Times New Roman" w:cs="Times New Roman"/>
          <w:sz w:val="24"/>
          <w:szCs w:val="24"/>
        </w:rPr>
        <w:t>ставлять план статьи).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работая в группе, учитывать мнения партнёро</w:t>
      </w:r>
      <w:r>
        <w:rPr>
          <w:rFonts w:ascii="Times New Roman" w:hAnsi="Times New Roman" w:cs="Times New Roman"/>
          <w:sz w:val="24"/>
          <w:szCs w:val="24"/>
        </w:rPr>
        <w:t>в, отлич</w:t>
      </w:r>
      <w:r w:rsidRPr="00A47DFA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gramStart"/>
      <w:r w:rsidRPr="00A47D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7DFA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аргументировать с</w:t>
      </w:r>
      <w:r>
        <w:rPr>
          <w:rFonts w:ascii="Times New Roman" w:hAnsi="Times New Roman" w:cs="Times New Roman"/>
          <w:sz w:val="24"/>
          <w:szCs w:val="24"/>
        </w:rPr>
        <w:t>обственную позицию и координиро</w:t>
      </w:r>
      <w:r w:rsidRPr="00A47DFA">
        <w:rPr>
          <w:rFonts w:ascii="Times New Roman" w:hAnsi="Times New Roman" w:cs="Times New Roman"/>
          <w:sz w:val="24"/>
          <w:szCs w:val="24"/>
        </w:rPr>
        <w:t>вать её с позицией партнёров при выработке решения;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точно и последователь</w:t>
      </w:r>
      <w:r>
        <w:rPr>
          <w:rFonts w:ascii="Times New Roman" w:hAnsi="Times New Roman" w:cs="Times New Roman"/>
          <w:sz w:val="24"/>
          <w:szCs w:val="24"/>
        </w:rPr>
        <w:t>но передавать партнёру необходи</w:t>
      </w:r>
      <w:r w:rsidRPr="00A47DFA">
        <w:rPr>
          <w:rFonts w:ascii="Times New Roman" w:hAnsi="Times New Roman" w:cs="Times New Roman"/>
          <w:sz w:val="24"/>
          <w:szCs w:val="24"/>
        </w:rPr>
        <w:t>мую информацию;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7DFA">
        <w:rPr>
          <w:rFonts w:ascii="Times New Roman" w:hAnsi="Times New Roman" w:cs="Times New Roman"/>
          <w:sz w:val="24"/>
          <w:szCs w:val="24"/>
        </w:rPr>
        <w:t>оказывать в сотр</w:t>
      </w:r>
      <w:r>
        <w:rPr>
          <w:rFonts w:ascii="Times New Roman" w:hAnsi="Times New Roman" w:cs="Times New Roman"/>
          <w:sz w:val="24"/>
          <w:szCs w:val="24"/>
        </w:rPr>
        <w:t>удничестве необходимую взаимопо</w:t>
      </w:r>
      <w:r w:rsidRPr="00A47DFA">
        <w:rPr>
          <w:rFonts w:ascii="Times New Roman" w:hAnsi="Times New Roman" w:cs="Times New Roman"/>
          <w:sz w:val="24"/>
          <w:szCs w:val="24"/>
        </w:rPr>
        <w:t>мощь, осуществлять взаимоконтроль;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задач;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понимать относител</w:t>
      </w:r>
      <w:r>
        <w:rPr>
          <w:rFonts w:ascii="Times New Roman" w:hAnsi="Times New Roman" w:cs="Times New Roman"/>
          <w:sz w:val="24"/>
          <w:szCs w:val="24"/>
        </w:rPr>
        <w:t>ьность мнений и подходов к реше</w:t>
      </w:r>
      <w:r w:rsidRPr="004A3B7D">
        <w:rPr>
          <w:rFonts w:ascii="Times New Roman" w:hAnsi="Times New Roman" w:cs="Times New Roman"/>
          <w:sz w:val="24"/>
          <w:szCs w:val="24"/>
        </w:rPr>
        <w:t>нию поставленной проблемы.</w:t>
      </w:r>
    </w:p>
    <w:p w:rsidR="003B449B" w:rsidRPr="007C1E61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1E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в группе.</w:t>
      </w:r>
    </w:p>
    <w:p w:rsidR="003B449B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449B" w:rsidRPr="004A3B7D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A3B7D">
        <w:rPr>
          <w:rFonts w:ascii="Times New Roman" w:hAnsi="Times New Roman" w:cs="Times New Roman"/>
          <w:b/>
          <w:bCs/>
          <w:sz w:val="24"/>
          <w:szCs w:val="24"/>
        </w:rPr>
        <w:t xml:space="preserve"> концу 4 класса</w:t>
      </w:r>
    </w:p>
    <w:p w:rsidR="003B449B" w:rsidRPr="004A3B7D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ЛИЧНОСТНЫЕ</w:t>
      </w:r>
    </w:p>
    <w:p w:rsidR="003B449B" w:rsidRPr="004A3B7D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ориентация на понима</w:t>
      </w:r>
      <w:r>
        <w:rPr>
          <w:rFonts w:ascii="Times New Roman" w:hAnsi="Times New Roman" w:cs="Times New Roman"/>
          <w:sz w:val="24"/>
          <w:szCs w:val="24"/>
        </w:rPr>
        <w:t>ние причин успеха в учебной дея</w:t>
      </w:r>
      <w:r w:rsidRPr="004A3B7D">
        <w:rPr>
          <w:rFonts w:ascii="Times New Roman" w:hAnsi="Times New Roman" w:cs="Times New Roman"/>
          <w:sz w:val="24"/>
          <w:szCs w:val="24"/>
        </w:rPr>
        <w:t>тельности;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lastRenderedPageBreak/>
        <w:t>чувство сопричастности с жизнью своего</w:t>
      </w:r>
      <w:r>
        <w:rPr>
          <w:rFonts w:ascii="Times New Roman" w:hAnsi="Times New Roman" w:cs="Times New Roman"/>
          <w:sz w:val="24"/>
          <w:szCs w:val="24"/>
        </w:rPr>
        <w:t xml:space="preserve"> народа и Роди</w:t>
      </w:r>
      <w:r w:rsidRPr="004A3B7D">
        <w:rPr>
          <w:rFonts w:ascii="Times New Roman" w:hAnsi="Times New Roman" w:cs="Times New Roman"/>
          <w:sz w:val="24"/>
          <w:szCs w:val="24"/>
        </w:rPr>
        <w:t>ны, осознание этнической принадлежности;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представления об общ</w:t>
      </w:r>
      <w:r>
        <w:rPr>
          <w:rFonts w:ascii="Times New Roman" w:hAnsi="Times New Roman" w:cs="Times New Roman"/>
          <w:sz w:val="24"/>
          <w:szCs w:val="24"/>
        </w:rPr>
        <w:t>их нравственных категориях (доб</w:t>
      </w:r>
      <w:r w:rsidRPr="004A3B7D">
        <w:rPr>
          <w:rFonts w:ascii="Times New Roman" w:hAnsi="Times New Roman" w:cs="Times New Roman"/>
          <w:sz w:val="24"/>
          <w:szCs w:val="24"/>
        </w:rPr>
        <w:t>ре и зле) у разных народов, моральных нормах, нравственных и безнравственных поступках;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ориентация в нравс</w:t>
      </w:r>
      <w:r>
        <w:rPr>
          <w:rFonts w:ascii="Times New Roman" w:hAnsi="Times New Roman" w:cs="Times New Roman"/>
          <w:sz w:val="24"/>
          <w:szCs w:val="24"/>
        </w:rPr>
        <w:t xml:space="preserve">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собствен</w:t>
      </w:r>
      <w:r w:rsidRPr="004A3B7D">
        <w:rPr>
          <w:rFonts w:ascii="Times New Roman" w:hAnsi="Times New Roman" w:cs="Times New Roman"/>
          <w:sz w:val="24"/>
          <w:szCs w:val="24"/>
        </w:rPr>
        <w:t>ных поступков, так и поступков других людей;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 xml:space="preserve"> регулирование поведения в соответствии с познанными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моральными нормами и этическими требованиями;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B7D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4A3B7D">
        <w:rPr>
          <w:rFonts w:ascii="Times New Roman" w:hAnsi="Times New Roman" w:cs="Times New Roman"/>
          <w:sz w:val="24"/>
          <w:szCs w:val="24"/>
        </w:rPr>
        <w:t>, понимание ч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</w:t>
      </w:r>
      <w:r w:rsidRPr="004A3B7D">
        <w:rPr>
          <w:rFonts w:ascii="Times New Roman" w:hAnsi="Times New Roman" w:cs="Times New Roman"/>
          <w:sz w:val="24"/>
          <w:szCs w:val="24"/>
        </w:rPr>
        <w:t>ние им, выражающееся в конкретных поступках;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 xml:space="preserve">эстетическое чувство </w:t>
      </w:r>
      <w:r>
        <w:rPr>
          <w:rFonts w:ascii="Times New Roman" w:hAnsi="Times New Roman" w:cs="Times New Roman"/>
          <w:sz w:val="24"/>
          <w:szCs w:val="24"/>
        </w:rPr>
        <w:t>на основе знакомства с художест</w:t>
      </w:r>
      <w:r w:rsidRPr="004A3B7D">
        <w:rPr>
          <w:rFonts w:ascii="Times New Roman" w:hAnsi="Times New Roman" w:cs="Times New Roman"/>
          <w:sz w:val="24"/>
          <w:szCs w:val="24"/>
        </w:rPr>
        <w:t>венной культурой;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могут быть </w:t>
      </w:r>
      <w:proofErr w:type="gramStart"/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сформированы</w:t>
      </w:r>
      <w:proofErr w:type="gramEnd"/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 xml:space="preserve"> чувство понимания и любви к живой природе, бережное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отношение к ней;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устойчивое стремлен</w:t>
      </w:r>
      <w:r>
        <w:rPr>
          <w:rFonts w:ascii="Times New Roman" w:hAnsi="Times New Roman" w:cs="Times New Roman"/>
          <w:sz w:val="24"/>
          <w:szCs w:val="24"/>
        </w:rPr>
        <w:t>ие следовать в поведении мораль</w:t>
      </w:r>
      <w:r w:rsidRPr="004A3B7D">
        <w:rPr>
          <w:rFonts w:ascii="Times New Roman" w:hAnsi="Times New Roman" w:cs="Times New Roman"/>
          <w:sz w:val="24"/>
          <w:szCs w:val="24"/>
        </w:rPr>
        <w:t>ным нормам;</w:t>
      </w:r>
    </w:p>
    <w:p w:rsidR="003B449B" w:rsidRPr="004A3B7D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толерантное отношен</w:t>
      </w:r>
      <w:r>
        <w:rPr>
          <w:rFonts w:ascii="Times New Roman" w:hAnsi="Times New Roman" w:cs="Times New Roman"/>
          <w:sz w:val="24"/>
          <w:szCs w:val="24"/>
        </w:rPr>
        <w:t>ие к представителям разных наро</w:t>
      </w:r>
      <w:r w:rsidRPr="004A3B7D">
        <w:rPr>
          <w:rFonts w:ascii="Times New Roman" w:hAnsi="Times New Roman" w:cs="Times New Roman"/>
          <w:sz w:val="24"/>
          <w:szCs w:val="24"/>
        </w:rPr>
        <w:t xml:space="preserve">дов и </w:t>
      </w:r>
      <w:proofErr w:type="spellStart"/>
      <w:r w:rsidRPr="004A3B7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A3B7D">
        <w:rPr>
          <w:rFonts w:ascii="Times New Roman" w:hAnsi="Times New Roman" w:cs="Times New Roman"/>
          <w:sz w:val="24"/>
          <w:szCs w:val="24"/>
        </w:rPr>
        <w:t>.</w:t>
      </w:r>
    </w:p>
    <w:p w:rsidR="003B449B" w:rsidRPr="004A3B7D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ПРЕДМЕТНЫЕ</w:t>
      </w:r>
    </w:p>
    <w:p w:rsidR="003B449B" w:rsidRPr="004A3B7D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sz w:val="24"/>
          <w:szCs w:val="24"/>
        </w:rPr>
        <w:t>Речевая и читательская деятельность</w:t>
      </w:r>
    </w:p>
    <w:p w:rsidR="003B449B" w:rsidRPr="004A3B7D" w:rsidRDefault="003B449B" w:rsidP="003B449B">
      <w:pPr>
        <w:pStyle w:val="a3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9447D8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осознавать (поним</w:t>
      </w:r>
      <w:r>
        <w:rPr>
          <w:rFonts w:ascii="Times New Roman" w:hAnsi="Times New Roman" w:cs="Times New Roman"/>
          <w:sz w:val="24"/>
          <w:szCs w:val="24"/>
        </w:rPr>
        <w:t xml:space="preserve">ать) смысл прочитанного (вслух - </w:t>
      </w:r>
      <w:r w:rsidRPr="004A3B7D">
        <w:rPr>
          <w:rFonts w:ascii="Times New Roman" w:hAnsi="Times New Roman" w:cs="Times New Roman"/>
          <w:sz w:val="24"/>
          <w:szCs w:val="24"/>
        </w:rPr>
        <w:t xml:space="preserve">примерно 90 </w:t>
      </w:r>
      <w:r>
        <w:rPr>
          <w:rFonts w:ascii="Times New Roman" w:hAnsi="Times New Roman" w:cs="Times New Roman"/>
          <w:sz w:val="24"/>
          <w:szCs w:val="24"/>
        </w:rPr>
        <w:t>слов в минуту, про себя –</w:t>
      </w:r>
      <w:r w:rsidRPr="004A3B7D">
        <w:rPr>
          <w:rFonts w:ascii="Times New Roman" w:hAnsi="Times New Roman" w:cs="Times New Roman"/>
          <w:sz w:val="24"/>
          <w:szCs w:val="24"/>
        </w:rPr>
        <w:t xml:space="preserve"> 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D8">
        <w:rPr>
          <w:rFonts w:ascii="Times New Roman" w:hAnsi="Times New Roman" w:cs="Times New Roman"/>
          <w:sz w:val="24"/>
          <w:szCs w:val="24"/>
        </w:rPr>
        <w:t>120 слов в минуту);</w:t>
      </w:r>
    </w:p>
    <w:p w:rsidR="003B449B" w:rsidRPr="009447D8" w:rsidRDefault="003B449B" w:rsidP="00913DB0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читать произведения разных жанров с соблюдением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7D8">
        <w:rPr>
          <w:rFonts w:ascii="Times New Roman" w:hAnsi="Times New Roman" w:cs="Times New Roman"/>
          <w:sz w:val="24"/>
          <w:szCs w:val="24"/>
        </w:rPr>
        <w:t xml:space="preserve">литературного произношения, правильным интонированием, использованием логических ударений и темпа речи, </w:t>
      </w:r>
      <w:proofErr w:type="gramStart"/>
      <w:r w:rsidRPr="009447D8">
        <w:rPr>
          <w:rFonts w:ascii="Times New Roman" w:hAnsi="Times New Roman" w:cs="Times New Roman"/>
          <w:sz w:val="24"/>
          <w:szCs w:val="24"/>
        </w:rPr>
        <w:t>выражая</w:t>
      </w:r>
      <w:proofErr w:type="gramEnd"/>
      <w:r w:rsidRPr="009447D8">
        <w:rPr>
          <w:rFonts w:ascii="Times New Roman" w:hAnsi="Times New Roman" w:cs="Times New Roman"/>
          <w:sz w:val="24"/>
          <w:szCs w:val="24"/>
        </w:rPr>
        <w:t xml:space="preserve"> таким образом понимание прочитанного;</w:t>
      </w:r>
    </w:p>
    <w:p w:rsidR="003B449B" w:rsidRPr="004A3B7D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3B449B" w:rsidRPr="004A3B7D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B7D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прочитанного, выражать её своими словами;</w:t>
      </w:r>
      <w:proofErr w:type="gramEnd"/>
    </w:p>
    <w:p w:rsidR="003B449B" w:rsidRPr="004A3B7D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различать последовате</w:t>
      </w:r>
      <w:r>
        <w:rPr>
          <w:rFonts w:ascii="Times New Roman" w:hAnsi="Times New Roman" w:cs="Times New Roman"/>
          <w:sz w:val="24"/>
          <w:szCs w:val="24"/>
        </w:rPr>
        <w:t>льность событий и последователь</w:t>
      </w:r>
      <w:r w:rsidRPr="004A3B7D">
        <w:rPr>
          <w:rFonts w:ascii="Times New Roman" w:hAnsi="Times New Roman" w:cs="Times New Roman"/>
          <w:sz w:val="24"/>
          <w:szCs w:val="24"/>
        </w:rPr>
        <w:t>ность их изложения;</w:t>
      </w:r>
    </w:p>
    <w:p w:rsidR="003B449B" w:rsidRPr="004A3B7D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сложный планы изложения текста с помощью учителя,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формулировать вопросы ко всему тексту и отдельным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частям;</w:t>
      </w:r>
    </w:p>
    <w:p w:rsidR="003B449B" w:rsidRPr="004A3B7D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4A3B7D">
        <w:rPr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4A3B7D">
        <w:rPr>
          <w:rFonts w:ascii="Times New Roman" w:hAnsi="Times New Roman" w:cs="Times New Roman"/>
          <w:sz w:val="24"/>
          <w:szCs w:val="24"/>
        </w:rPr>
        <w:t>ато, подробно, выборочно,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включением описаний, с заменой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B7D">
        <w:rPr>
          <w:rFonts w:ascii="Times New Roman" w:hAnsi="Times New Roman" w:cs="Times New Roman"/>
          <w:sz w:val="24"/>
          <w:szCs w:val="24"/>
        </w:rPr>
        <w:t>диалога п</w:t>
      </w:r>
      <w:r>
        <w:rPr>
          <w:rFonts w:ascii="Times New Roman" w:hAnsi="Times New Roman" w:cs="Times New Roman"/>
          <w:sz w:val="24"/>
          <w:szCs w:val="24"/>
        </w:rPr>
        <w:t>овествовани</w:t>
      </w:r>
      <w:r w:rsidRPr="004A3B7D">
        <w:rPr>
          <w:rFonts w:ascii="Times New Roman" w:hAnsi="Times New Roman" w:cs="Times New Roman"/>
          <w:sz w:val="24"/>
          <w:szCs w:val="24"/>
        </w:rPr>
        <w:t>ем, с включением рассуждений;</w:t>
      </w:r>
    </w:p>
    <w:p w:rsidR="003B449B" w:rsidRPr="00DD0E17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B7D">
        <w:rPr>
          <w:rFonts w:ascii="Times New Roman" w:hAnsi="Times New Roman" w:cs="Times New Roman"/>
          <w:sz w:val="24"/>
          <w:szCs w:val="24"/>
        </w:rPr>
        <w:t>обращаться к титу</w:t>
      </w:r>
      <w:r>
        <w:rPr>
          <w:rFonts w:ascii="Times New Roman" w:hAnsi="Times New Roman" w:cs="Times New Roman"/>
          <w:sz w:val="24"/>
          <w:szCs w:val="24"/>
        </w:rPr>
        <w:t>льным данным, аннотациям, преди</w:t>
      </w:r>
      <w:r w:rsidRPr="004A3B7D">
        <w:rPr>
          <w:rFonts w:ascii="Times New Roman" w:hAnsi="Times New Roman" w:cs="Times New Roman"/>
          <w:sz w:val="24"/>
          <w:szCs w:val="24"/>
        </w:rPr>
        <w:t>словию и послесловию; ориентироваться в мире книг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алфавитному каталог</w:t>
      </w:r>
      <w:r>
        <w:rPr>
          <w:rFonts w:ascii="Times New Roman" w:hAnsi="Times New Roman" w:cs="Times New Roman"/>
          <w:sz w:val="24"/>
          <w:szCs w:val="24"/>
        </w:rPr>
        <w:t>у, открытому доступу книг в дет</w:t>
      </w:r>
      <w:r w:rsidRPr="00DD0E17">
        <w:rPr>
          <w:rFonts w:ascii="Times New Roman" w:hAnsi="Times New Roman" w:cs="Times New Roman"/>
          <w:sz w:val="24"/>
          <w:szCs w:val="24"/>
        </w:rPr>
        <w:t>ской библиотеке;</w:t>
      </w:r>
    </w:p>
    <w:p w:rsidR="003B449B" w:rsidRPr="00DD0E17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составлять краткие аннотации к рекоме</w:t>
      </w:r>
      <w:r>
        <w:rPr>
          <w:rFonts w:ascii="Times New Roman" w:hAnsi="Times New Roman" w:cs="Times New Roman"/>
          <w:sz w:val="24"/>
          <w:szCs w:val="24"/>
        </w:rPr>
        <w:t>ндованным кни</w:t>
      </w:r>
      <w:r w:rsidRPr="00DD0E17">
        <w:rPr>
          <w:rFonts w:ascii="Times New Roman" w:hAnsi="Times New Roman" w:cs="Times New Roman"/>
          <w:sz w:val="24"/>
          <w:szCs w:val="24"/>
        </w:rPr>
        <w:t>гам; ориентироваться в справочниках, энциклопедиях,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детских периодических журналах;</w:t>
      </w:r>
    </w:p>
    <w:p w:rsidR="003B449B" w:rsidRPr="00DD0E17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3B449B" w:rsidRPr="00DD0E17" w:rsidRDefault="003B449B" w:rsidP="00913DB0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научно-</w:t>
      </w:r>
      <w:r w:rsidRPr="00DD0E17">
        <w:rPr>
          <w:rFonts w:ascii="Times New Roman" w:hAnsi="Times New Roman" w:cs="Times New Roman"/>
          <w:sz w:val="24"/>
          <w:szCs w:val="24"/>
        </w:rPr>
        <w:t>популярном и учебном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использовать полученную информацию.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DD0E17" w:rsidRDefault="003B449B" w:rsidP="00913DB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 xml:space="preserve">составлять личное </w:t>
      </w:r>
      <w:r>
        <w:rPr>
          <w:rFonts w:ascii="Times New Roman" w:hAnsi="Times New Roman" w:cs="Times New Roman"/>
          <w:sz w:val="24"/>
          <w:szCs w:val="24"/>
        </w:rPr>
        <w:t>мнение о литературном произведе</w:t>
      </w:r>
      <w:r w:rsidRPr="00DD0E17">
        <w:rPr>
          <w:rFonts w:ascii="Times New Roman" w:hAnsi="Times New Roman" w:cs="Times New Roman"/>
          <w:sz w:val="24"/>
          <w:szCs w:val="24"/>
        </w:rPr>
        <w:t>нии, выражать его на д</w:t>
      </w:r>
      <w:r>
        <w:rPr>
          <w:rFonts w:ascii="Times New Roman" w:hAnsi="Times New Roman" w:cs="Times New Roman"/>
          <w:sz w:val="24"/>
          <w:szCs w:val="24"/>
        </w:rPr>
        <w:t>оступном уровне в устной и пись</w:t>
      </w:r>
      <w:r w:rsidRPr="00DD0E17">
        <w:rPr>
          <w:rFonts w:ascii="Times New Roman" w:hAnsi="Times New Roman" w:cs="Times New Roman"/>
          <w:sz w:val="24"/>
          <w:szCs w:val="24"/>
        </w:rPr>
        <w:t>менной речи;</w:t>
      </w:r>
    </w:p>
    <w:p w:rsidR="003B449B" w:rsidRPr="00DD0E17" w:rsidRDefault="003B449B" w:rsidP="00913DB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высказывать своё сужде</w:t>
      </w:r>
      <w:r>
        <w:rPr>
          <w:rFonts w:ascii="Times New Roman" w:hAnsi="Times New Roman" w:cs="Times New Roman"/>
          <w:sz w:val="24"/>
          <w:szCs w:val="24"/>
        </w:rPr>
        <w:t>ние об эстетической и нравствен</w:t>
      </w:r>
      <w:r w:rsidRPr="00DD0E17">
        <w:rPr>
          <w:rFonts w:ascii="Times New Roman" w:hAnsi="Times New Roman" w:cs="Times New Roman"/>
          <w:sz w:val="24"/>
          <w:szCs w:val="24"/>
        </w:rPr>
        <w:t>ной ценности художественного текста;</w:t>
      </w:r>
    </w:p>
    <w:p w:rsidR="003B449B" w:rsidRPr="00DD0E17" w:rsidRDefault="003B449B" w:rsidP="00913DB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E17">
        <w:rPr>
          <w:rFonts w:ascii="Times New Roman" w:hAnsi="Times New Roman" w:cs="Times New Roman"/>
          <w:sz w:val="24"/>
          <w:szCs w:val="24"/>
        </w:rPr>
        <w:t>высказывать своё отно</w:t>
      </w:r>
      <w:r>
        <w:rPr>
          <w:rFonts w:ascii="Times New Roman" w:hAnsi="Times New Roman" w:cs="Times New Roman"/>
          <w:sz w:val="24"/>
          <w:szCs w:val="24"/>
        </w:rPr>
        <w:t>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героям и к авторской по</w:t>
      </w:r>
      <w:r w:rsidRPr="00DD0E17">
        <w:rPr>
          <w:rFonts w:ascii="Times New Roman" w:hAnsi="Times New Roman" w:cs="Times New Roman"/>
          <w:sz w:val="24"/>
          <w:szCs w:val="24"/>
        </w:rPr>
        <w:t>зиции в письменной и устной форме;</w:t>
      </w:r>
    </w:p>
    <w:p w:rsidR="003B449B" w:rsidRPr="00DD0E17" w:rsidRDefault="003B449B" w:rsidP="00913DB0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текст по анал</w:t>
      </w:r>
      <w:r>
        <w:rPr>
          <w:rFonts w:ascii="Times New Roman" w:hAnsi="Times New Roman" w:cs="Times New Roman"/>
          <w:sz w:val="24"/>
          <w:szCs w:val="24"/>
        </w:rPr>
        <w:t>огии и ответы на вопросы в пись</w:t>
      </w:r>
      <w:r w:rsidRPr="00DD0E17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Творческая деятельность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DD0E17" w:rsidRDefault="003B449B" w:rsidP="00913DB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3B449B" w:rsidRPr="00DD0E17" w:rsidRDefault="003B449B" w:rsidP="00913DB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текст на основе плана;</w:t>
      </w:r>
    </w:p>
    <w:p w:rsidR="003B449B" w:rsidRPr="00DD0E17" w:rsidRDefault="003B449B" w:rsidP="00913DB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придумывать рассказы по результатам наблюдений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включением описаний, рассуждений, анализом 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происшедшего;</w:t>
      </w:r>
    </w:p>
    <w:p w:rsidR="003B449B" w:rsidRPr="00DD0E17" w:rsidRDefault="003B449B" w:rsidP="00913DB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писать (на доступном у</w:t>
      </w:r>
      <w:r>
        <w:rPr>
          <w:rFonts w:ascii="Times New Roman" w:hAnsi="Times New Roman" w:cs="Times New Roman"/>
          <w:sz w:val="24"/>
          <w:szCs w:val="24"/>
        </w:rPr>
        <w:t>ровне) сочинение на заданную те</w:t>
      </w:r>
      <w:r w:rsidRPr="00DD0E17">
        <w:rPr>
          <w:rFonts w:ascii="Times New Roman" w:hAnsi="Times New Roman" w:cs="Times New Roman"/>
          <w:sz w:val="24"/>
          <w:szCs w:val="24"/>
        </w:rPr>
        <w:t>му, отзыв о прочитанной книге, кинофи</w:t>
      </w:r>
      <w:r>
        <w:rPr>
          <w:rFonts w:ascii="Times New Roman" w:hAnsi="Times New Roman" w:cs="Times New Roman"/>
          <w:sz w:val="24"/>
          <w:szCs w:val="24"/>
        </w:rPr>
        <w:t>льме, телевизи</w:t>
      </w:r>
      <w:r w:rsidRPr="00DD0E17">
        <w:rPr>
          <w:rFonts w:ascii="Times New Roman" w:hAnsi="Times New Roman" w:cs="Times New Roman"/>
          <w:sz w:val="24"/>
          <w:szCs w:val="24"/>
        </w:rPr>
        <w:t>онной передаче;</w:t>
      </w:r>
    </w:p>
    <w:p w:rsidR="003B449B" w:rsidRPr="00DD0E17" w:rsidRDefault="003B449B" w:rsidP="00913DB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участвовать в драма</w:t>
      </w:r>
      <w:r>
        <w:rPr>
          <w:rFonts w:ascii="Times New Roman" w:hAnsi="Times New Roman" w:cs="Times New Roman"/>
          <w:sz w:val="24"/>
          <w:szCs w:val="24"/>
        </w:rPr>
        <w:t>тизации произведений, читать на</w:t>
      </w:r>
      <w:r w:rsidRPr="00DD0E17">
        <w:rPr>
          <w:rFonts w:ascii="Times New Roman" w:hAnsi="Times New Roman" w:cs="Times New Roman"/>
          <w:sz w:val="24"/>
          <w:szCs w:val="24"/>
        </w:rPr>
        <w:t>изусть лирические произведения, отрывки прозаических текстов;</w:t>
      </w:r>
    </w:p>
    <w:p w:rsidR="003B449B" w:rsidRPr="00DD0E17" w:rsidRDefault="003B449B" w:rsidP="00913DB0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сочинения по репродукциям картин и 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иллюстраций.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DD0E17" w:rsidRDefault="003B449B" w:rsidP="00913DB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творческий пересказ произведения или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фрагмента от имени од</w:t>
      </w:r>
      <w:r>
        <w:rPr>
          <w:rFonts w:ascii="Times New Roman" w:hAnsi="Times New Roman" w:cs="Times New Roman"/>
          <w:sz w:val="24"/>
          <w:szCs w:val="24"/>
        </w:rPr>
        <w:t>ного из героев, придумывать про</w:t>
      </w:r>
      <w:r w:rsidRPr="00DD0E17">
        <w:rPr>
          <w:rFonts w:ascii="Times New Roman" w:hAnsi="Times New Roman" w:cs="Times New Roman"/>
          <w:sz w:val="24"/>
          <w:szCs w:val="24"/>
        </w:rPr>
        <w:t>должение истории персонажа и сюжета;</w:t>
      </w:r>
    </w:p>
    <w:p w:rsidR="003B449B" w:rsidRPr="00DD0E17" w:rsidRDefault="003B449B" w:rsidP="00913DB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3B449B" w:rsidRPr="00DD0E17" w:rsidRDefault="003B449B" w:rsidP="00913DB0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в группе сценарии и проекты.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выделять выразительные средства языка и на доступном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уровне объяснять их эмоционально-смысловые значения;</w:t>
      </w:r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E17">
        <w:rPr>
          <w:rFonts w:ascii="Times New Roman" w:hAnsi="Times New Roman" w:cs="Times New Roman"/>
          <w:sz w:val="24"/>
          <w:szCs w:val="24"/>
        </w:rPr>
        <w:t>определять (на доступном уровне) основные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малых жанров фольклора, народных сказок, мифов, былин, стихотворений, рассказов, повестей, басен;</w:t>
      </w:r>
      <w:proofErr w:type="gramEnd"/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выделять слова автора</w:t>
      </w:r>
      <w:r>
        <w:rPr>
          <w:rFonts w:ascii="Times New Roman" w:hAnsi="Times New Roman" w:cs="Times New Roman"/>
          <w:sz w:val="24"/>
          <w:szCs w:val="24"/>
        </w:rPr>
        <w:t>, действующих лиц, описание пей</w:t>
      </w:r>
      <w:r w:rsidRPr="00DD0E17">
        <w:rPr>
          <w:rFonts w:ascii="Times New Roman" w:hAnsi="Times New Roman" w:cs="Times New Roman"/>
          <w:sz w:val="24"/>
          <w:szCs w:val="24"/>
        </w:rPr>
        <w:t>зажа, внешности героев, их поступков, бытовые описания;</w:t>
      </w:r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вводить в пересказ элементы описания, рассуждения,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использовать цитирование;</w:t>
      </w:r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определять отношение автора к персонажам, рассказывать, как оно выражено;</w:t>
      </w:r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E17">
        <w:rPr>
          <w:rFonts w:ascii="Times New Roman" w:hAnsi="Times New Roman" w:cs="Times New Roman"/>
          <w:sz w:val="24"/>
          <w:szCs w:val="24"/>
        </w:rPr>
        <w:t>различать жанры, преимущественно путём сравнения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(сказка — басня, сказка — былина, сказка —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и др.);</w:t>
      </w:r>
      <w:proofErr w:type="gramEnd"/>
    </w:p>
    <w:p w:rsidR="003B449B" w:rsidRPr="00DD0E17" w:rsidRDefault="003B449B" w:rsidP="00913DB0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находить рифмы, примеры звукописи, образные слова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выражения, объяснять их смысл.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DD0E17" w:rsidRDefault="003B449B" w:rsidP="00913DB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D0E17">
        <w:rPr>
          <w:rFonts w:ascii="Times New Roman" w:hAnsi="Times New Roman" w:cs="Times New Roman"/>
          <w:sz w:val="24"/>
          <w:szCs w:val="24"/>
        </w:rPr>
        <w:t xml:space="preserve">делать элементарный </w:t>
      </w:r>
      <w:r>
        <w:rPr>
          <w:rFonts w:ascii="Times New Roman" w:hAnsi="Times New Roman" w:cs="Times New Roman"/>
          <w:sz w:val="24"/>
          <w:szCs w:val="24"/>
        </w:rPr>
        <w:t>анализ литературных текстов, ис</w:t>
      </w:r>
      <w:r w:rsidRPr="00DD0E17">
        <w:rPr>
          <w:rFonts w:ascii="Times New Roman" w:hAnsi="Times New Roman" w:cs="Times New Roman"/>
          <w:sz w:val="24"/>
          <w:szCs w:val="24"/>
        </w:rPr>
        <w:t>пользуя некоторые понятия (фольклорная и авторская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литература, структура текста, автор, герой), средства художественной выразит</w:t>
      </w:r>
      <w:r>
        <w:rPr>
          <w:rFonts w:ascii="Times New Roman" w:hAnsi="Times New Roman" w:cs="Times New Roman"/>
          <w:sz w:val="24"/>
          <w:szCs w:val="24"/>
        </w:rPr>
        <w:t>ельности (сравнение, олицетворе</w:t>
      </w:r>
      <w:r w:rsidRPr="00DD0E17">
        <w:rPr>
          <w:rFonts w:ascii="Times New Roman" w:hAnsi="Times New Roman" w:cs="Times New Roman"/>
          <w:sz w:val="24"/>
          <w:szCs w:val="24"/>
        </w:rPr>
        <w:t>ние, метафора);</w:t>
      </w:r>
      <w:proofErr w:type="gramEnd"/>
    </w:p>
    <w:p w:rsidR="003B449B" w:rsidRPr="00DD0E17" w:rsidRDefault="003B449B" w:rsidP="00913DB0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создавать прозаическ</w:t>
      </w:r>
      <w:r>
        <w:rPr>
          <w:rFonts w:ascii="Times New Roman" w:hAnsi="Times New Roman" w:cs="Times New Roman"/>
          <w:sz w:val="24"/>
          <w:szCs w:val="24"/>
        </w:rPr>
        <w:t>ий и поэтический текст по анало</w:t>
      </w:r>
      <w:r w:rsidRPr="00DD0E17">
        <w:rPr>
          <w:rFonts w:ascii="Times New Roman" w:hAnsi="Times New Roman" w:cs="Times New Roman"/>
          <w:sz w:val="24"/>
          <w:szCs w:val="24"/>
        </w:rPr>
        <w:t>гии, используя сре</w:t>
      </w:r>
      <w:r>
        <w:rPr>
          <w:rFonts w:ascii="Times New Roman" w:hAnsi="Times New Roman" w:cs="Times New Roman"/>
          <w:sz w:val="24"/>
          <w:szCs w:val="24"/>
        </w:rPr>
        <w:t>дства художественной выразитель</w:t>
      </w:r>
      <w:r w:rsidRPr="00DD0E17">
        <w:rPr>
          <w:rFonts w:ascii="Times New Roman" w:hAnsi="Times New Roman" w:cs="Times New Roman"/>
          <w:sz w:val="24"/>
          <w:szCs w:val="24"/>
        </w:rPr>
        <w:t>ности, включённые в конкретное произведение. МЕТАПРЕДМЕТНЫЕ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DD0E17" w:rsidRDefault="003B449B" w:rsidP="00913DB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планировать собственные действия и соотносить их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поставленной целью;</w:t>
      </w:r>
    </w:p>
    <w:p w:rsidR="003B449B" w:rsidRPr="00DD0E17" w:rsidRDefault="003B449B" w:rsidP="00913DB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при освоении нового художественного текста;</w:t>
      </w:r>
    </w:p>
    <w:p w:rsidR="003B449B" w:rsidRPr="00DD0E17" w:rsidRDefault="003B449B" w:rsidP="00913DB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форме;</w:t>
      </w:r>
    </w:p>
    <w:p w:rsidR="003B449B" w:rsidRPr="00DD0E17" w:rsidRDefault="003B449B" w:rsidP="00913DB0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анализа результатов и их оценки.</w:t>
      </w:r>
    </w:p>
    <w:p w:rsidR="003B449B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получат возможность научиться:</w:t>
      </w:r>
    </w:p>
    <w:p w:rsidR="003B449B" w:rsidRPr="00DD0E17" w:rsidRDefault="003B449B" w:rsidP="00913DB0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ставить новые задачи для освоения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текста в сотрудничестве с учителем;</w:t>
      </w:r>
    </w:p>
    <w:p w:rsidR="003B449B" w:rsidRPr="00DD0E17" w:rsidRDefault="003B449B" w:rsidP="00913DB0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lastRenderedPageBreak/>
        <w:t>самостоятельно оценивать правильность выполненных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действий как по ходу их выполнения, так и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проведённой работы;</w:t>
      </w:r>
    </w:p>
    <w:p w:rsidR="003B449B" w:rsidRPr="00DD0E17" w:rsidRDefault="003B449B" w:rsidP="00913DB0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планировать собственную читательскую деятельность.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DD0E17" w:rsidRDefault="003B449B" w:rsidP="00913DB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находить нужную ин</w:t>
      </w:r>
      <w:r>
        <w:rPr>
          <w:rFonts w:ascii="Times New Roman" w:hAnsi="Times New Roman" w:cs="Times New Roman"/>
          <w:sz w:val="24"/>
          <w:szCs w:val="24"/>
        </w:rPr>
        <w:t>формацию, используя словари, по</w:t>
      </w:r>
      <w:r w:rsidRPr="00DD0E17">
        <w:rPr>
          <w:rFonts w:ascii="Times New Roman" w:hAnsi="Times New Roman" w:cs="Times New Roman"/>
          <w:sz w:val="24"/>
          <w:szCs w:val="24"/>
        </w:rPr>
        <w:t>мещённые в учебнике</w:t>
      </w:r>
      <w:r>
        <w:rPr>
          <w:rFonts w:ascii="Times New Roman" w:hAnsi="Times New Roman" w:cs="Times New Roman"/>
          <w:sz w:val="24"/>
          <w:szCs w:val="24"/>
        </w:rPr>
        <w:t xml:space="preserve"> (толковый, синонимический, фра</w:t>
      </w:r>
      <w:r w:rsidRPr="00DD0E17">
        <w:rPr>
          <w:rFonts w:ascii="Times New Roman" w:hAnsi="Times New Roman" w:cs="Times New Roman"/>
          <w:sz w:val="24"/>
          <w:szCs w:val="24"/>
        </w:rPr>
        <w:t>зеологический);</w:t>
      </w:r>
    </w:p>
    <w:p w:rsidR="003B449B" w:rsidRPr="00DD0E17" w:rsidRDefault="003B449B" w:rsidP="00913DB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видов;</w:t>
      </w:r>
    </w:p>
    <w:p w:rsidR="003B449B" w:rsidRPr="00DD0E17" w:rsidRDefault="003B449B" w:rsidP="00913DB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сравнивать произве</w:t>
      </w:r>
      <w:r>
        <w:rPr>
          <w:rFonts w:ascii="Times New Roman" w:hAnsi="Times New Roman" w:cs="Times New Roman"/>
          <w:sz w:val="24"/>
          <w:szCs w:val="24"/>
        </w:rPr>
        <w:t>дения и их героев, классифициро</w:t>
      </w:r>
      <w:r w:rsidRPr="00DD0E17">
        <w:rPr>
          <w:rFonts w:ascii="Times New Roman" w:hAnsi="Times New Roman" w:cs="Times New Roman"/>
          <w:sz w:val="24"/>
          <w:szCs w:val="24"/>
        </w:rPr>
        <w:t>вать произведения по заданным критериям;</w:t>
      </w:r>
    </w:p>
    <w:p w:rsidR="003B449B" w:rsidRPr="00DD0E17" w:rsidRDefault="003B449B" w:rsidP="00913DB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сло</w:t>
      </w:r>
      <w:r w:rsidRPr="00DD0E17">
        <w:rPr>
          <w:rFonts w:ascii="Times New Roman" w:hAnsi="Times New Roman" w:cs="Times New Roman"/>
          <w:sz w:val="24"/>
          <w:szCs w:val="24"/>
        </w:rPr>
        <w:t>вами, чувствами, побуждениями и поступками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3B449B" w:rsidRPr="00DD0E17" w:rsidRDefault="003B449B" w:rsidP="00913DB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DD0E17" w:rsidRDefault="003B449B" w:rsidP="00913DB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осуществлять поиск</w:t>
      </w:r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информации, исполь</w:t>
      </w:r>
      <w:r w:rsidRPr="00DD0E17">
        <w:rPr>
          <w:rFonts w:ascii="Times New Roman" w:hAnsi="Times New Roman" w:cs="Times New Roman"/>
          <w:sz w:val="24"/>
          <w:szCs w:val="24"/>
        </w:rPr>
        <w:t>зуя учебные пособия, фонды библиотек и Интернет;</w:t>
      </w:r>
    </w:p>
    <w:p w:rsidR="003B449B" w:rsidRPr="00DD0E17" w:rsidRDefault="003B449B" w:rsidP="00913DB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сравнивать и классифицировать жизненные 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E17">
        <w:rPr>
          <w:rFonts w:ascii="Times New Roman" w:hAnsi="Times New Roman" w:cs="Times New Roman"/>
          <w:sz w:val="24"/>
          <w:szCs w:val="24"/>
        </w:rPr>
        <w:t>типы литературных произведений, героев, выбирая основания для классификации;</w:t>
      </w:r>
    </w:p>
    <w:p w:rsidR="003B449B" w:rsidRPr="00DD0E17" w:rsidRDefault="003B449B" w:rsidP="00913DB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D0E17">
        <w:rPr>
          <w:rFonts w:ascii="Times New Roman" w:hAnsi="Times New Roman" w:cs="Times New Roman"/>
          <w:sz w:val="24"/>
          <w:szCs w:val="24"/>
        </w:rPr>
        <w:t>логические</w:t>
      </w:r>
      <w:r>
        <w:rPr>
          <w:rFonts w:ascii="Times New Roman" w:hAnsi="Times New Roman" w:cs="Times New Roman"/>
          <w:sz w:val="24"/>
          <w:szCs w:val="24"/>
        </w:rPr>
        <w:t xml:space="preserve">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включающие определение причинно-</w:t>
      </w:r>
      <w:r w:rsidRPr="00DD0E17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>ственных связей в устной и пись</w:t>
      </w:r>
      <w:r w:rsidRPr="00DD0E17">
        <w:rPr>
          <w:rFonts w:ascii="Times New Roman" w:hAnsi="Times New Roman" w:cs="Times New Roman"/>
          <w:sz w:val="24"/>
          <w:szCs w:val="24"/>
        </w:rPr>
        <w:t>менной форме, в проце</w:t>
      </w:r>
      <w:r>
        <w:rPr>
          <w:rFonts w:ascii="Times New Roman" w:hAnsi="Times New Roman" w:cs="Times New Roman"/>
          <w:sz w:val="24"/>
          <w:szCs w:val="24"/>
        </w:rPr>
        <w:t>ссе анализа литературного произ</w:t>
      </w:r>
      <w:r w:rsidRPr="00DD0E17">
        <w:rPr>
          <w:rFonts w:ascii="Times New Roman" w:hAnsi="Times New Roman" w:cs="Times New Roman"/>
          <w:sz w:val="24"/>
          <w:szCs w:val="24"/>
        </w:rPr>
        <w:t>ведения и на основании собственного жизненного опыта;</w:t>
      </w:r>
    </w:p>
    <w:p w:rsidR="003B449B" w:rsidRPr="00DD0E17" w:rsidRDefault="003B449B" w:rsidP="00913DB0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3B449B" w:rsidRPr="00DD0E17" w:rsidRDefault="003B449B" w:rsidP="00913DB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 xml:space="preserve">работая в группе, учитывать мнения партнёров, отличные </w:t>
      </w:r>
      <w:proofErr w:type="gramStart"/>
      <w:r w:rsidRPr="00DD0E1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0E17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3B449B" w:rsidRPr="00DD0E17" w:rsidRDefault="003B449B" w:rsidP="00913DB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аргументировать собственную</w:t>
      </w:r>
      <w:r>
        <w:rPr>
          <w:rFonts w:ascii="Times New Roman" w:hAnsi="Times New Roman" w:cs="Times New Roman"/>
          <w:sz w:val="24"/>
          <w:szCs w:val="24"/>
        </w:rPr>
        <w:t xml:space="preserve"> позицию и координиро</w:t>
      </w:r>
      <w:r w:rsidRPr="00DD0E17">
        <w:rPr>
          <w:rFonts w:ascii="Times New Roman" w:hAnsi="Times New Roman" w:cs="Times New Roman"/>
          <w:sz w:val="24"/>
          <w:szCs w:val="24"/>
        </w:rPr>
        <w:t>вать её с позицией партнёров при выработке решения;</w:t>
      </w:r>
    </w:p>
    <w:p w:rsidR="003B449B" w:rsidRPr="00DD0E17" w:rsidRDefault="003B449B" w:rsidP="00913DB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точно и последователь</w:t>
      </w:r>
      <w:r>
        <w:rPr>
          <w:rFonts w:ascii="Times New Roman" w:hAnsi="Times New Roman" w:cs="Times New Roman"/>
          <w:sz w:val="24"/>
          <w:szCs w:val="24"/>
        </w:rPr>
        <w:t>но передавать партнёру необходи</w:t>
      </w:r>
      <w:r w:rsidRPr="00DD0E17">
        <w:rPr>
          <w:rFonts w:ascii="Times New Roman" w:hAnsi="Times New Roman" w:cs="Times New Roman"/>
          <w:sz w:val="24"/>
          <w:szCs w:val="24"/>
        </w:rPr>
        <w:t>мую информацию;</w:t>
      </w:r>
    </w:p>
    <w:p w:rsidR="003B449B" w:rsidRPr="00DD0E17" w:rsidRDefault="003B449B" w:rsidP="00913DB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оказывать в сотр</w:t>
      </w:r>
      <w:r>
        <w:rPr>
          <w:rFonts w:ascii="Times New Roman" w:hAnsi="Times New Roman" w:cs="Times New Roman"/>
          <w:sz w:val="24"/>
          <w:szCs w:val="24"/>
        </w:rPr>
        <w:t>удничестве необходимую взаимопо</w:t>
      </w:r>
      <w:r w:rsidRPr="00DD0E17">
        <w:rPr>
          <w:rFonts w:ascii="Times New Roman" w:hAnsi="Times New Roman" w:cs="Times New Roman"/>
          <w:sz w:val="24"/>
          <w:szCs w:val="24"/>
        </w:rPr>
        <w:t>мощь, осуществлять взаимоконтроль;</w:t>
      </w:r>
    </w:p>
    <w:p w:rsidR="003B449B" w:rsidRPr="00DD0E17" w:rsidRDefault="003B449B" w:rsidP="00913DB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0E17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3B449B" w:rsidRPr="003860F1" w:rsidRDefault="003B449B" w:rsidP="00913DB0">
      <w:pPr>
        <w:pStyle w:val="a3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0F1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0F1">
        <w:rPr>
          <w:rFonts w:ascii="Times New Roman" w:hAnsi="Times New Roman" w:cs="Times New Roman"/>
          <w:sz w:val="24"/>
          <w:szCs w:val="24"/>
        </w:rPr>
        <w:t>задач.</w:t>
      </w:r>
    </w:p>
    <w:p w:rsidR="003B449B" w:rsidRPr="004A3B7D" w:rsidRDefault="003B449B" w:rsidP="003B44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3B449B" w:rsidRPr="003860F1" w:rsidRDefault="003B449B" w:rsidP="00913D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0F1">
        <w:rPr>
          <w:rFonts w:ascii="Times New Roman" w:hAnsi="Times New Roman" w:cs="Times New Roman"/>
          <w:sz w:val="24"/>
          <w:szCs w:val="24"/>
        </w:rPr>
        <w:t>понимать относител</w:t>
      </w:r>
      <w:r>
        <w:rPr>
          <w:rFonts w:ascii="Times New Roman" w:hAnsi="Times New Roman" w:cs="Times New Roman"/>
          <w:sz w:val="24"/>
          <w:szCs w:val="24"/>
        </w:rPr>
        <w:t>ьность мнений и подходов к реше</w:t>
      </w:r>
      <w:r w:rsidRPr="003860F1">
        <w:rPr>
          <w:rFonts w:ascii="Times New Roman" w:hAnsi="Times New Roman" w:cs="Times New Roman"/>
          <w:sz w:val="24"/>
          <w:szCs w:val="24"/>
        </w:rPr>
        <w:t>нию поставленной проблемы;</w:t>
      </w:r>
    </w:p>
    <w:p w:rsidR="003B449B" w:rsidRDefault="003B449B" w:rsidP="00913DB0">
      <w:pPr>
        <w:pStyle w:val="a3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60F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776D55" w:rsidRPr="003860F1" w:rsidRDefault="00776D55" w:rsidP="00776D55">
      <w:pPr>
        <w:pStyle w:val="a3"/>
        <w:autoSpaceDE w:val="0"/>
        <w:autoSpaceDN w:val="0"/>
        <w:adjustRightInd w:val="0"/>
        <w:spacing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76D55" w:rsidRDefault="00776D55" w:rsidP="00776D55">
      <w:pPr>
        <w:shd w:val="clear" w:color="auto" w:fill="FFFFFF"/>
        <w:tabs>
          <w:tab w:val="left" w:pos="0"/>
        </w:tabs>
        <w:spacing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ИКТ-компетентности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результаты)</w:t>
      </w:r>
    </w:p>
    <w:p w:rsidR="00776D55" w:rsidRDefault="00776D55" w:rsidP="00776D55">
      <w:pPr>
        <w:pStyle w:val="ae"/>
        <w:tabs>
          <w:tab w:val="left" w:pos="142"/>
          <w:tab w:val="left" w:pos="8789"/>
        </w:tabs>
        <w:ind w:left="720"/>
        <w:jc w:val="both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776D55" w:rsidRDefault="00776D55" w:rsidP="00776D55">
      <w:pPr>
        <w:shd w:val="clear" w:color="auto" w:fill="FFFFFF"/>
        <w:tabs>
          <w:tab w:val="left" w:pos="0"/>
          <w:tab w:val="center" w:pos="5245"/>
        </w:tabs>
        <w:spacing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-организовывать систему папок для хранения собственной информации в компьютере.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водить информацию в компьютер с использованием фотокамеры, сохранять полученную информацию;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владеть компьютерным письмом на русском языке;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>
        <w:rPr>
          <w:rFonts w:ascii="Times New Roman" w:hAnsi="Times New Roman"/>
          <w:bCs/>
          <w:sz w:val="24"/>
          <w:szCs w:val="24"/>
        </w:rPr>
        <w:t>флэш-карты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пользоваться основными функциями стандартного текстового редактора, следовать основным правилам оформления текста;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создавать текстовые сообщения с использованием средств ИКТ: редактировать, оформлять и сохранять их;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создавать диаграммы, планы территории и пр.; </w:t>
      </w:r>
    </w:p>
    <w:p w:rsidR="00776D55" w:rsidRDefault="00776D55" w:rsidP="00776D55">
      <w:pPr>
        <w:numPr>
          <w:ilvl w:val="0"/>
          <w:numId w:val="2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создавать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BB67C4" w:rsidRDefault="00BB67C4" w:rsidP="00727FA0">
      <w:pPr>
        <w:jc w:val="both"/>
        <w:rPr>
          <w:rFonts w:ascii="Times New Roman" w:hAnsi="Times New Roman"/>
          <w:sz w:val="24"/>
          <w:szCs w:val="24"/>
        </w:rPr>
      </w:pPr>
    </w:p>
    <w:p w:rsidR="00BB67C4" w:rsidRPr="005D700E" w:rsidRDefault="00BB67C4" w:rsidP="00BB67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D700E">
        <w:rPr>
          <w:rFonts w:ascii="Times New Roman" w:hAnsi="Times New Roman"/>
          <w:b/>
          <w:caps/>
          <w:sz w:val="28"/>
          <w:szCs w:val="28"/>
        </w:rPr>
        <w:t>Учебно-тематическое планирование с определением основных видов учебной деятельности обучающихся</w:t>
      </w:r>
    </w:p>
    <w:p w:rsidR="00BB67C4" w:rsidRDefault="00BB67C4" w:rsidP="00BB67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87"/>
        <w:gridCol w:w="2242"/>
        <w:gridCol w:w="4669"/>
        <w:gridCol w:w="2757"/>
      </w:tblGrid>
      <w:tr w:rsidR="007A2403" w:rsidRPr="005C4E89" w:rsidTr="00BD1E9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A2403" w:rsidRPr="005C4E89" w:rsidTr="00BD1E9C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9C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b/>
                <w:sz w:val="24"/>
                <w:szCs w:val="24"/>
              </w:rPr>
              <w:t>"Литературное чтение. Обучение грамоте".</w:t>
            </w: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1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Добукварный</w:t>
            </w:r>
            <w:proofErr w:type="spellEnd"/>
            <w:r w:rsidRPr="00EF1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период</w:t>
            </w: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Букварный период</w:t>
            </w:r>
          </w:p>
          <w:p w:rsidR="00EF1051" w:rsidRPr="00EF1051" w:rsidRDefault="00EF1051" w:rsidP="00EF1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Послебуквенный</w:t>
            </w:r>
            <w:proofErr w:type="spellEnd"/>
            <w:r w:rsidRPr="00EF105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7A2403" w:rsidRPr="00EF1051" w:rsidRDefault="007A2403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92 ч.</w:t>
            </w:r>
          </w:p>
          <w:p w:rsidR="00BD1E9C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 ч.</w:t>
            </w:r>
          </w:p>
          <w:p w:rsidR="00BD1E9C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E9C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E9C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 ч.</w:t>
            </w:r>
          </w:p>
          <w:p w:rsidR="00EF1051" w:rsidRPr="00EF1051" w:rsidRDefault="00EF1051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E9C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E9C" w:rsidRPr="00EF1051" w:rsidRDefault="00BD1E9C" w:rsidP="00EF1051">
            <w:pPr>
              <w:pStyle w:val="a3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- читает слова и объясняет их значения;</w:t>
            </w:r>
          </w:p>
          <w:p w:rsidR="00BD1E9C" w:rsidRPr="00EF1051" w:rsidRDefault="00BD1E9C" w:rsidP="00EF1051">
            <w:pPr>
              <w:pStyle w:val="a3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- читает текст;</w:t>
            </w:r>
          </w:p>
          <w:p w:rsidR="00BD1E9C" w:rsidRPr="00EF1051" w:rsidRDefault="00BD1E9C" w:rsidP="00EF1051">
            <w:pPr>
              <w:pStyle w:val="a3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- отвечает на вопросы по содержанию;</w:t>
            </w:r>
          </w:p>
          <w:p w:rsidR="00BD1E9C" w:rsidRPr="00EF1051" w:rsidRDefault="00BD1E9C" w:rsidP="00EF1051">
            <w:pPr>
              <w:pStyle w:val="a3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sz w:val="24"/>
                <w:szCs w:val="24"/>
              </w:rPr>
              <w:t xml:space="preserve">- выделяет главное в </w:t>
            </w:r>
            <w:proofErr w:type="gramStart"/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E9C" w:rsidRPr="00EF1051" w:rsidRDefault="00BD1E9C" w:rsidP="00EF1051">
            <w:pPr>
              <w:pStyle w:val="a3"/>
              <w:tabs>
                <w:tab w:val="left" w:pos="1276"/>
              </w:tabs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- ведет несложный диалог;</w:t>
            </w:r>
          </w:p>
          <w:p w:rsidR="007A2403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hAnsi="Times New Roman" w:cs="Times New Roman"/>
                <w:sz w:val="24"/>
                <w:szCs w:val="24"/>
              </w:rPr>
              <w:t>- выполняет звуковой анализ слов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403" w:rsidRPr="00EF1051" w:rsidRDefault="00BD1E9C" w:rsidP="00EF10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1051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Контрольная работа «Работа с текстом»</w:t>
            </w:r>
          </w:p>
        </w:tc>
      </w:tr>
      <w:tr w:rsidR="00BD1E9C" w:rsidRPr="005C4E89" w:rsidTr="00BD1E9C">
        <w:tc>
          <w:tcPr>
            <w:tcW w:w="307" w:type="pct"/>
            <w:tcBorders>
              <w:bottom w:val="single" w:sz="4" w:space="0" w:color="auto"/>
            </w:tcBorders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F105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  <w:r w:rsidRPr="00EF1051">
              <w:rPr>
                <w:rFonts w:ascii="Times New Roman" w:eastAsia="Times New 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BD1E9C" w:rsidRPr="00EF1051" w:rsidRDefault="00BD1E9C" w:rsidP="00EF1051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b/>
                <w:iCs/>
                <w:caps/>
                <w:noProof/>
                <w:sz w:val="24"/>
                <w:szCs w:val="24"/>
              </w:rPr>
            </w:pPr>
            <w:r w:rsidRPr="00EF1051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>«Литературное чтение»</w:t>
            </w:r>
          </w:p>
          <w:p w:rsidR="00BD1E9C" w:rsidRPr="00EF1051" w:rsidRDefault="00BD1E9C" w:rsidP="00EF1051">
            <w:pPr>
              <w:pStyle w:val="Tabl"/>
              <w:widowControl/>
              <w:tabs>
                <w:tab w:val="left" w:pos="283"/>
              </w:tabs>
              <w:spacing w:line="288" w:lineRule="auto"/>
              <w:ind w:left="113" w:right="57"/>
              <w:rPr>
                <w:rFonts w:ascii="Times New Roman" w:hAnsi="Times New Roman"/>
                <w:b/>
                <w:iCs/>
                <w:cap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b/>
                <w:iCs/>
                <w:caps/>
                <w:noProof/>
                <w:sz w:val="24"/>
                <w:szCs w:val="24"/>
              </w:rPr>
              <w:t>Страна Вообразилия</w:t>
            </w:r>
          </w:p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F1051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16</w:t>
            </w: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:rsidR="00EF1051" w:rsidRPr="00EF1051" w:rsidRDefault="00EF1051" w:rsidP="00EF1051">
            <w:pPr>
              <w:pStyle w:val="Tabl"/>
              <w:widowControl/>
              <w:tabs>
                <w:tab w:val="left" w:pos="283"/>
              </w:tabs>
              <w:ind w:left="113" w:right="57"/>
              <w:contextualSpacing/>
              <w:rPr>
                <w:rFonts w:ascii="Times New Roman" w:hAnsi="Times New Roman"/>
                <w:cap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caps/>
                <w:noProof/>
                <w:sz w:val="24"/>
                <w:szCs w:val="24"/>
              </w:rPr>
              <w:t>В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оспринимает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на слух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художественное произведение.</w:t>
            </w:r>
            <w:r w:rsidRPr="00EF1051">
              <w:rPr>
                <w:rFonts w:ascii="Times New Roman" w:hAnsi="Times New Roman"/>
                <w:caps/>
                <w:noProof/>
                <w:sz w:val="24"/>
                <w:szCs w:val="24"/>
              </w:rPr>
              <w:t xml:space="preserve"> </w:t>
            </w:r>
          </w:p>
          <w:p w:rsidR="00EF1051" w:rsidRPr="00EF1051" w:rsidRDefault="00EF1051" w:rsidP="00EF1051">
            <w:pPr>
              <w:pStyle w:val="Tabl"/>
              <w:widowControl/>
              <w:tabs>
                <w:tab w:val="left" w:pos="283"/>
              </w:tabs>
              <w:ind w:left="113" w:right="57"/>
              <w:contextualSpacing/>
              <w:rPr>
                <w:rFonts w:ascii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Отвечает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на вопросы по содержанию текста.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Читает вслух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с интонационным выделением знаков препинания.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Читает про себя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>, выделять в тексте нужные фрагменты.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Находит в тексте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доказательства отдельных мыслей и чувств автора.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lastRenderedPageBreak/>
              <w:t xml:space="preserve">Объясняет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смысл названия произведения.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Выбирает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слова из списка для характеристики персонажа.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Находит 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рифмующиеся слова,</w:t>
            </w: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 прохлопывает 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ритм стихотворения.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Привлекает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читательский и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жизненный опыт для сопоставления с прочитанным.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Рисует 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героев произведений.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Фантазирует,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описывая внешний вид фантастических существ.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Сочиняет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истории, песенки, загадки.</w:t>
            </w:r>
          </w:p>
          <w:p w:rsidR="00EF1051" w:rsidRPr="00EF1051" w:rsidRDefault="00EF1051" w:rsidP="00EF1051">
            <w:pPr>
              <w:pStyle w:val="Tabl"/>
              <w:widowControl/>
              <w:tabs>
                <w:tab w:val="left" w:pos="283"/>
              </w:tabs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>Фиксирует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в письменной форме результаты творческой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деятельности.</w:t>
            </w:r>
          </w:p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1" w:rsidRPr="00BB67C4" w:rsidRDefault="002474A1" w:rsidP="002474A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6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  <w:p w:rsidR="00BD1E9C" w:rsidRPr="00EF1051" w:rsidRDefault="002474A1" w:rsidP="002474A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6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</w:tc>
      </w:tr>
      <w:tr w:rsidR="00BD1E9C" w:rsidRPr="00BB67C4" w:rsidTr="00BD1E9C">
        <w:trPr>
          <w:trHeight w:val="2318"/>
        </w:trPr>
        <w:tc>
          <w:tcPr>
            <w:tcW w:w="307" w:type="pct"/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F105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1597" w:type="pct"/>
          </w:tcPr>
          <w:p w:rsidR="00BD1E9C" w:rsidRPr="00EF1051" w:rsidRDefault="00BD1E9C" w:rsidP="00EF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0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СКАЗКИ О ЖИВОТНЫХ</w:t>
            </w:r>
          </w:p>
        </w:tc>
        <w:tc>
          <w:tcPr>
            <w:tcW w:w="718" w:type="pct"/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F1051">
              <w:rPr>
                <w:rFonts w:ascii="Times New Roman" w:hAnsi="Times New Roman" w:cs="Times New Roman"/>
                <w:bCs/>
                <w:caps/>
                <w:noProof/>
                <w:sz w:val="24"/>
                <w:szCs w:val="24"/>
              </w:rPr>
              <w:t xml:space="preserve">14 </w:t>
            </w:r>
            <w:r w:rsidRPr="00EF105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ч</w:t>
            </w:r>
          </w:p>
        </w:tc>
        <w:tc>
          <w:tcPr>
            <w:tcW w:w="1495" w:type="pct"/>
          </w:tcPr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caps/>
                <w:noProof/>
                <w:sz w:val="24"/>
                <w:szCs w:val="24"/>
              </w:rPr>
              <w:t>В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ыразительно читает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литературное произведение.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Читает по ролям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художественный текст.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Читает про себя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, 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выделяеть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в тексте основные смысловые части, 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озаглавливает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их.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Отвечает на вопросы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>, используя текст.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Пересказывает текст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кратко, развернуто.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Находит в тексте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доказательства выражения мыслей и чувств автора.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Сравнивает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персонажей произведения, 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авторское и свое отношение к ним.</w:t>
            </w:r>
          </w:p>
          <w:p w:rsidR="00EF1051" w:rsidRPr="00EF1051" w:rsidRDefault="00EF1051" w:rsidP="00EF1051">
            <w:pPr>
              <w:pStyle w:val="Tabl"/>
              <w:widowControl/>
              <w:tabs>
                <w:tab w:val="left" w:pos="283"/>
              </w:tabs>
              <w:ind w:left="113" w:right="57"/>
              <w:contextualSpacing/>
              <w:rPr>
                <w:rFonts w:ascii="Times New Roman" w:hAnsi="Times New Roman"/>
                <w:noProof/>
                <w:color w:val="3366FF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причины совершаемых героями поступков, 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дает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им нравственную оценку.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Рассказывает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по предложенному плану.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Придумывает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возможное развитие сюжета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Раскрывает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слова в контексте художественного произведения.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Подбирает подписи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к иллюстрациям в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lastRenderedPageBreak/>
              <w:t>учебнике, опираясь на текст произведения.</w:t>
            </w:r>
          </w:p>
          <w:p w:rsidR="00EF1051" w:rsidRPr="00EF1051" w:rsidRDefault="00EF1051" w:rsidP="00EF1051">
            <w:pPr>
              <w:pStyle w:val="Tabl"/>
              <w:ind w:left="113" w:right="57"/>
              <w:contextualSpacing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color w:val="auto"/>
                <w:sz w:val="24"/>
                <w:szCs w:val="24"/>
              </w:rPr>
              <w:t xml:space="preserve">Пересказывает  текст </w:t>
            </w:r>
            <w:r w:rsidRPr="00EF1051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от лица одного из героев произведения.</w:t>
            </w:r>
          </w:p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2474A1" w:rsidRPr="00BB67C4" w:rsidRDefault="002474A1" w:rsidP="002474A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6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Текущий</w:t>
            </w:r>
          </w:p>
          <w:p w:rsidR="00BD1E9C" w:rsidRPr="00EF1051" w:rsidRDefault="002474A1" w:rsidP="002474A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B6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Тематический</w:t>
            </w:r>
          </w:p>
        </w:tc>
      </w:tr>
      <w:tr w:rsidR="00BD1E9C" w:rsidRPr="00BB67C4" w:rsidTr="00EF1051">
        <w:trPr>
          <w:trHeight w:val="1557"/>
        </w:trPr>
        <w:tc>
          <w:tcPr>
            <w:tcW w:w="307" w:type="pct"/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EF1051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4.</w:t>
            </w:r>
          </w:p>
        </w:tc>
        <w:tc>
          <w:tcPr>
            <w:tcW w:w="1597" w:type="pct"/>
          </w:tcPr>
          <w:p w:rsidR="00BD1E9C" w:rsidRPr="00EF1051" w:rsidRDefault="00BD1E9C" w:rsidP="00EF1051">
            <w:pPr>
              <w:pStyle w:val="Tabl"/>
              <w:widowControl/>
              <w:spacing w:line="288" w:lineRule="auto"/>
              <w:ind w:left="18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b/>
                <w:noProof/>
                <w:sz w:val="24"/>
                <w:szCs w:val="24"/>
              </w:rPr>
              <w:t>ПРИРОДА И МЫ</w:t>
            </w:r>
          </w:p>
        </w:tc>
        <w:tc>
          <w:tcPr>
            <w:tcW w:w="718" w:type="pct"/>
          </w:tcPr>
          <w:p w:rsidR="00BD1E9C" w:rsidRPr="00EF1051" w:rsidRDefault="00BD1E9C" w:rsidP="00EF1051">
            <w:pPr>
              <w:pStyle w:val="Tabl"/>
              <w:widowControl/>
              <w:spacing w:line="288" w:lineRule="auto"/>
              <w:ind w:left="18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 xml:space="preserve">10 </w:t>
            </w:r>
            <w:r w:rsidRPr="00EF1051">
              <w:rPr>
                <w:rFonts w:ascii="Times New Roman" w:hAnsi="Times New Roman"/>
                <w:bCs/>
                <w:noProof/>
                <w:sz w:val="24"/>
                <w:szCs w:val="24"/>
              </w:rPr>
              <w:t>ч</w:t>
            </w:r>
          </w:p>
        </w:tc>
        <w:tc>
          <w:tcPr>
            <w:tcW w:w="1495" w:type="pct"/>
          </w:tcPr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caps/>
                <w:noProof/>
                <w:sz w:val="24"/>
                <w:szCs w:val="24"/>
              </w:rPr>
              <w:t>В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ыразительно читает 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художественное произведение по тексту и наизусть.</w:t>
            </w:r>
          </w:p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Объясняет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смысл названия произведения.</w:t>
            </w:r>
          </w:p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Пересказывает текст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подробно, выборочно.</w:t>
            </w:r>
          </w:p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Выделяет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нужные фрагменты текста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Определяет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главную мысль произведения.</w:t>
            </w:r>
          </w:p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Описывает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героев произведения, </w:t>
            </w: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определяет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их состояние, отношение к ним автора.</w:t>
            </w:r>
          </w:p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>Сопоставляет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описания природы в произведениях разных авторов.</w:t>
            </w:r>
          </w:p>
          <w:p w:rsidR="00EF1051" w:rsidRPr="00EF1051" w:rsidRDefault="00EF1051" w:rsidP="00EF1051">
            <w:pPr>
              <w:pStyle w:val="Tabl"/>
              <w:widowControl/>
              <w:ind w:left="113" w:right="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Создает </w:t>
            </w:r>
            <w:r w:rsidRPr="00EF1051">
              <w:rPr>
                <w:rFonts w:ascii="Times New Roman" w:hAnsi="Times New Roman"/>
                <w:noProof/>
                <w:sz w:val="24"/>
                <w:szCs w:val="24"/>
              </w:rPr>
              <w:t xml:space="preserve"> письменный текст.</w:t>
            </w:r>
          </w:p>
          <w:p w:rsidR="00BD1E9C" w:rsidRPr="00EF1051" w:rsidRDefault="00BD1E9C" w:rsidP="00EF105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pct"/>
          </w:tcPr>
          <w:p w:rsidR="00BD1E9C" w:rsidRPr="00EF1051" w:rsidRDefault="002474A1" w:rsidP="00EF1051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B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по материалам ЦОКО</w:t>
            </w:r>
          </w:p>
        </w:tc>
      </w:tr>
      <w:tr w:rsidR="00BD1E9C" w:rsidRPr="00BB67C4" w:rsidTr="00EF1051">
        <w:trPr>
          <w:trHeight w:val="565"/>
        </w:trPr>
        <w:tc>
          <w:tcPr>
            <w:tcW w:w="307" w:type="pct"/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97" w:type="pct"/>
          </w:tcPr>
          <w:p w:rsidR="00BD1E9C" w:rsidRPr="00EF1051" w:rsidRDefault="00EF1051" w:rsidP="00EF1051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 xml:space="preserve">Итого </w:t>
            </w:r>
          </w:p>
        </w:tc>
        <w:tc>
          <w:tcPr>
            <w:tcW w:w="718" w:type="pct"/>
          </w:tcPr>
          <w:p w:rsidR="00BD1E9C" w:rsidRPr="00EF1051" w:rsidRDefault="00EF1051" w:rsidP="00EF1051">
            <w:pPr>
              <w:pStyle w:val="Tabl"/>
              <w:widowControl/>
              <w:spacing w:line="288" w:lineRule="auto"/>
              <w:ind w:left="113" w:right="57"/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</w:pPr>
            <w:r w:rsidRPr="00EF1051">
              <w:rPr>
                <w:rFonts w:ascii="Times New Roman" w:hAnsi="Times New Roman"/>
                <w:b/>
                <w:iCs/>
                <w:noProof/>
                <w:sz w:val="24"/>
                <w:szCs w:val="24"/>
              </w:rPr>
              <w:t>132 ч.</w:t>
            </w:r>
          </w:p>
        </w:tc>
        <w:tc>
          <w:tcPr>
            <w:tcW w:w="1495" w:type="pct"/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3" w:type="pct"/>
          </w:tcPr>
          <w:p w:rsidR="00BD1E9C" w:rsidRPr="00EF1051" w:rsidRDefault="00BD1E9C" w:rsidP="00EF1051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81860" w:rsidRDefault="00781860" w:rsidP="00BB67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6362" w:rsidRDefault="003B449B" w:rsidP="00BB67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класс</w:t>
      </w:r>
    </w:p>
    <w:tbl>
      <w:tblPr>
        <w:tblW w:w="0" w:type="auto"/>
        <w:jc w:val="center"/>
        <w:tblInd w:w="-27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103"/>
        <w:gridCol w:w="2268"/>
        <w:gridCol w:w="4678"/>
        <w:gridCol w:w="2497"/>
      </w:tblGrid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>Осень пришла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пользуется толковым словарем;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демонстрирует результаты творческой деятельности;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выразительно читает лирическое произведение, определять место паузы, способ выделения слов;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сопоставляет  картины природы в </w:t>
            </w: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стихотворениях разных поэтов;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работает с текстом: пересказывать отдельные части рассказа, выделять в тексте фрагменты, необходимые для ответа на вопрос;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знакомится со сравнением как художественным приемом;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объясняет действия персонажей, аргументирует сделанные выводы;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создает рассказы на основании впечатлений от прочитанного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знакомится  со звучанием нового (трехсложного) ритма;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создает рассказ по аналогии </w:t>
            </w:r>
            <w:proofErr w:type="gramStart"/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прочитанным.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Индивидуальный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Фронтальный опрос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proofErr w:type="spellStart"/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навыка чтения.</w:t>
            </w: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Народные песни, сказки, пословицы: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определяет особенности жанра;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определяет эмоциональную окрашенность произведения, передает ее при чтении.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-рассказывать о персонаже по предложенному плану.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читает выразительно, делает смысловые, эмоциональные паузы, передает нужную интонацию;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пересказывает фрагменты произведения, отдельные сюжетные линии, используя соответствующую лексику;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читает по ролям;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делит произведение на части, озаглавливает их;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определяет главную мысль сказки, свое отношение к персонажам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подтверждает собственное высказывание словами из текста;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сравнивает героев разных произведений;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оценивает действия героев;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соотносит иллюстрации с содержанием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- создает продолжение сказки;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рассказывает  сказку от лица персонажа;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создает рассказ по циклу картинок;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объясняет значение устойчивых выражений;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выявляет общность нравственной позиции в произведениях разных народов.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Текущий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1.Творческая работа. Проект</w:t>
            </w:r>
          </w:p>
          <w:p w:rsidR="003B449B" w:rsidRPr="00776D55" w:rsidRDefault="003B449B" w:rsidP="003B4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Контрольная работа с текстом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Зимние картины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выразительно читает стихотворения;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пересказывает фрагменты произведения близкие к тексту. Выделяет в тексте нужные фрагменты;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привлекает жизненный опыт при анализе художественного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рассказывать о наблюдениях за явлениями внешнего мира, передавать свои переживания;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создает рассказ по предложенным вопросам к репродукции картины;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сочиняет рассказ, загадку на задуманную тему;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выразительно читать понравившееся произведение;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объяснять свое отношение к нему;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 сравнения в тексте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-рассказывает о чувствах и зрительных образах, которое вызвало произведение;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 объяснение незнакомых слов в словаре;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рассказывает о собственных впечатлениях от </w:t>
            </w:r>
            <w:proofErr w:type="gramStart"/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увиденного</w:t>
            </w:r>
            <w:proofErr w:type="gramEnd"/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соотносит свои чувства, впечатления с чувствами детей, изображенных на картине.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высказывает свою позицию в диалоге, аргументирует ее.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Авторские сказки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выразительно читает произведение;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пересказывает фрагменты с </w:t>
            </w: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использованием слов из текста, кратко и подробно;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читает по ролям;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определяет основную мысль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выявляет отношение автора к героям, способы его выражения;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объясняет поведение героев;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определяет свое отношение к персонажам; 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сравнивает  героев сказок, главные мысли произведений;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выделяет из списка слова, близкие по смыслу;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находит в словаре и в сносках значение незнакомых слов.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навыка чтения. Контрольная работа с текстом.</w:t>
            </w: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Писатели о детях и для детей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выделяет нужный эпизод, пересказывает фрагменты текста;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читает  по ролям, передает  интонацию </w:t>
            </w:r>
            <w:proofErr w:type="gramStart"/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говорящих</w:t>
            </w:r>
            <w:proofErr w:type="gramEnd"/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описывает внешний вид персонажа;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сопоставляет персонажей разных произведений;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делит произведение на части и озаглавливает их, составляет план произведения.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Текущий 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в форме теста.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навыка чтения</w:t>
            </w: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Весеннее настроение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выразительно читает лирические и эпические произведения;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выбирает стихотворения для заучивания;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рассказывает о впечатлениях, полученных при восприятии природы, произведений разных видов искусства;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сопоставляет описание природы в разных произведениях;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выделяет фрагменты произведения, нужные для ответа на вопрос;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создает сочинения по своим наблюдениям;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рассказывает о собственных наблюдениях </w:t>
            </w: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 отношением человека к природе;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подбирает  книги на заданную тему;</w:t>
            </w:r>
          </w:p>
          <w:p w:rsidR="003B449B" w:rsidRPr="00776D55" w:rsidRDefault="003B449B" w:rsidP="003B449B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выбирать форму участия в проектной деятельности по теме «Любимые писатели, произведения и герои».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Контрольная работа «Работа с текстом» по материалам ЦОКО (научно-популярный текст)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Итоговая контрольная работа с текстом по </w:t>
            </w:r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материалам ЦОКО (художественный текст</w:t>
            </w:r>
            <w:proofErr w:type="gramEnd"/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Проверка </w:t>
            </w:r>
            <w:proofErr w:type="spellStart"/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навыка чтения</w:t>
            </w: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B449B" w:rsidRPr="00776D55" w:rsidTr="00776D55">
        <w:trPr>
          <w:trHeight w:val="483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ind w:left="1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49B" w:rsidRPr="00776D55" w:rsidRDefault="003B449B" w:rsidP="003B449B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B449B" w:rsidRPr="00776D55" w:rsidRDefault="003B449B" w:rsidP="00BB67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9F9" w:rsidRDefault="003159F9" w:rsidP="00BB67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 класс</w:t>
      </w:r>
    </w:p>
    <w:tbl>
      <w:tblPr>
        <w:tblW w:w="0" w:type="auto"/>
        <w:jc w:val="center"/>
        <w:tblInd w:w="-259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5103"/>
        <w:gridCol w:w="2268"/>
        <w:gridCol w:w="4677"/>
        <w:gridCol w:w="2214"/>
      </w:tblGrid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«Уж небо осенью дышало...» 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понятие 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«синоним». 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словарём синонимов.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демонстрирует результаты творческой деятельности;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Выявля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т главную мысль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ся различными приёмами для выразительного чтения. Закрепление знаний о сравнении и рифме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понятием «метафора»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подбира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6247">
              <w:rPr>
                <w:rFonts w:ascii="Times New Roman" w:hAnsi="Times New Roman" w:cs="Times New Roman"/>
                <w:bCs/>
                <w:sz w:val="24"/>
                <w:szCs w:val="24"/>
              </w:rPr>
              <w:t>т синонимы к предложенным словам и словосочетаниям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работает с текстом: пересказывать 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отдельные части рассказа, выделять в тексте фрагменты, необходимые для ответа на вопрос; 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объясняет действия персонажей, аргументирует сделанные выводы; 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создает рассказы на основании впечатлений от прочитанного произведения;  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работа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т с книгой, соотнос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впечатления, полученные при восприятии произведений разных родов искусств.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стилистикой научно- популярных текстов, 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ивают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разных стилей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теста</w:t>
            </w:r>
            <w:r w:rsidRPr="001442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«Уж небо осенью дышало...»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883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сказки </w:t>
            </w:r>
          </w:p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тся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особенностями языка и композиции народных сказок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706995" w:rsidRDefault="003159F9" w:rsidP="00AC50D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пересказыва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т фрагменты произведений близко к тексту.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читает выразительно, делает смысловые, эмоциональные паузы, передает нужную интонацию;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пересказывает фрагменты произведения, отдельные сюжетные линии, используя соответствующую лексику;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читает по ролям;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делит произведение на части, озаглавливает их;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определяет главную мысль сказки, свое отношение к персонажам произведения;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подтверждает собственное высказывание словами из текста;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сравнивает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разных народов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оценивает действия героев;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синонимы к словам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создает продолжение сказки;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яет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нравственных позиций героев в разных сказках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выявляет общность нравственной позиции в произведениях разных народов.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F950D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Проверочная работа (тест) по теме «Народные сказки»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«Народные сказки»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14421B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Поэтические страницы 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выразительно читает стихотворения;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объяснять свое отношение к нему;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сравн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ивает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06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разных жанров близкой  тематики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высказывает свою позицию в диалоге, аргументирует ее.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1B">
              <w:rPr>
                <w:rFonts w:ascii="Times New Roman" w:hAnsi="Times New Roman" w:cs="Times New Roman"/>
                <w:b/>
                <w:sz w:val="24"/>
                <w:szCs w:val="24"/>
              </w:rPr>
              <w:t>О мужестве и любви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выразительно читает произведение;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пересказывает фрагменты с использованием слов из текста, кратко и подробно;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характеристику литературному герою, 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своё и авторское отношение к нему, объясня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внутреннее состояние литературных героев, рассказыва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по плану</w:t>
            </w: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сравнивает  героев сказок, главные мысли произведений;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выделяет из списка слова, близкие по смыслу;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находит в словаре и в сносках значение незнакомых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2474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Созда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устные и письменные рассказы на заданную тему.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Проверочная работа в форме 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«О мужестве и любви »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21B">
              <w:rPr>
                <w:rFonts w:ascii="Times New Roman" w:hAnsi="Times New Roman" w:cs="Times New Roman"/>
                <w:b/>
                <w:sz w:val="24"/>
                <w:szCs w:val="24"/>
              </w:rPr>
              <w:t>Зимы ждала, ждала природа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понятием «олицетворение». Разви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вает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внимания к слову в контексте литературного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- делит произведение на части и озаглавливает их, составляет план произведения.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(тест) по теме «Зимы ждала, ждала природа»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план рассказа по теме.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тему и главную мысль произведения.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 пересказыва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сюжет произведения.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сюжет с сюжетами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народных сказок.</w:t>
            </w:r>
          </w:p>
          <w:p w:rsidR="003159F9" w:rsidRDefault="003159F9" w:rsidP="00AC50DE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героя. Выявля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отношение автора к персонажам.</w:t>
            </w:r>
          </w:p>
          <w:p w:rsidR="003159F9" w:rsidRPr="008212D9" w:rsidRDefault="003159F9" w:rsidP="00AC50DE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по ролям.</w:t>
            </w:r>
          </w:p>
          <w:p w:rsidR="003159F9" w:rsidRDefault="003159F9" w:rsidP="00AC50DE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вопросы к тексту произведения.</w:t>
            </w:r>
          </w:p>
          <w:p w:rsidR="003159F9" w:rsidRPr="005478FC" w:rsidRDefault="003159F9" w:rsidP="00AC50DE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мится с жанром научно-популярной 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литературы, учит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с такими видами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F950D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Проверка техники чтения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«Работа с текстом»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4A1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особенностями басни как жанра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характеры, поступки и взаимоотношения персонажей басни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ыразительно чита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басню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авторское отношение к персонажам и способы его выражения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8212D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т обобщающие выводы, привлекая читательский и жизненный опыт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>азлича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821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басню и стихотворение.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ыбира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форму участия в проектной деятельности по теме «Басни», сотруднича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со сверстниками и взрослыми, распределя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роли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«Басни»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>Братья наши меньшие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своё отношение к </w:t>
            </w:r>
            <w:proofErr w:type="gramStart"/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прочитанному</w:t>
            </w:r>
            <w:proofErr w:type="gramEnd"/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770FA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приёмы, использованные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писателем для создания литературных произведений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ыявля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авторское отношение к ним; 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план рассказа по предложенной теме; 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внутреннее состояние героев, оценива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их, обосновыва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сделанные выводы; 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тему и главную мысль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уется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научно-популярном и учебном тексте, использ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ует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полученную информацию.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роверочная работа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форме 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«Братья наши </w:t>
            </w: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меньшие»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>О совести и долге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смысл слова в контексте литературного произведения;</w:t>
            </w:r>
          </w:p>
          <w:p w:rsidR="003159F9" w:rsidRDefault="002474A1" w:rsidP="00AC50DE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выполняе</w:t>
            </w:r>
            <w:r w:rsidR="003159F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159F9"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 нравственных качеств героев литературного произведения</w:t>
            </w:r>
            <w:r w:rsidR="003159F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- с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оставл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текст на заданную тему с использованием опорных 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770FA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ересказыва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сюжет кратко, от лица персонажа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770FA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план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770FA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 главную мысль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озда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творческие работы.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0FA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 чита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лирическое произведение;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частв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770FA6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2474A1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знае</w:t>
            </w:r>
            <w:r w:rsidR="00315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3159F9"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«сравнение», «метафора», «олицетворение»</w:t>
            </w:r>
            <w:r w:rsidR="003159F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польз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библиотекой; 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наход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необходимые книги;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рассматрива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обложки книг; анализир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уе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содержание и титульный лист; наход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автора книги; рассматрива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иллюстрации в книге; анализир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уе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главную мысль произведения.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текстом</w:t>
            </w:r>
            <w:bookmarkStart w:id="0" w:name="_GoBack"/>
            <w:bookmarkEnd w:id="0"/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0F205D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05D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шутку, и всерьёз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главную мысль произведения, понима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внутреннее состояние персонажа и рассказыва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о событиях от его лица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159F9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внимания к выбору точного слова для характеристики состояния литературного героя, собственного отношения к нему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ся в детских периодических журналах, обраща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тся к титульным данным, аннотациям, составля</w:t>
            </w:r>
            <w:r w:rsidR="002474A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133C">
              <w:rPr>
                <w:rFonts w:ascii="Times New Roman" w:hAnsi="Times New Roman" w:cs="Times New Roman"/>
                <w:bCs/>
                <w:sz w:val="24"/>
                <w:szCs w:val="24"/>
              </w:rPr>
              <w:t>т личное мнение о литературном произведении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F950D6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D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техники чтения</w:t>
            </w:r>
          </w:p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D5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по материалам ЦОКО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8FC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5478FC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59F9" w:rsidRDefault="003159F9" w:rsidP="003159F9"/>
    <w:p w:rsidR="003159F9" w:rsidRDefault="003159F9" w:rsidP="00BB67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 класс</w:t>
      </w:r>
    </w:p>
    <w:tbl>
      <w:tblPr>
        <w:tblW w:w="0" w:type="auto"/>
        <w:jc w:val="center"/>
        <w:tblInd w:w="-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7"/>
        <w:gridCol w:w="5172"/>
        <w:gridCol w:w="2268"/>
        <w:gridCol w:w="4458"/>
        <w:gridCol w:w="2268"/>
      </w:tblGrid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 xml:space="preserve">Мифы </w:t>
            </w:r>
          </w:p>
          <w:p w:rsidR="003159F9" w:rsidRPr="00776D55" w:rsidRDefault="003159F9" w:rsidP="00AC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2474A1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 xml:space="preserve">тся с понятием «миф», историей возникновения мифологии и особенностями мифов у разных народов, </w:t>
            </w:r>
            <w:r w:rsidRPr="00776D55">
              <w:rPr>
                <w:color w:val="000000"/>
              </w:rPr>
              <w:t>знакомится с мифами шумеров, анализируе</w:t>
            </w:r>
            <w:r w:rsidR="003159F9" w:rsidRPr="00776D55">
              <w:rPr>
                <w:color w:val="000000"/>
              </w:rPr>
              <w:t>т  текст с точки зрения характер</w:t>
            </w:r>
            <w:r w:rsidRPr="00776D55">
              <w:rPr>
                <w:color w:val="000000"/>
              </w:rPr>
              <w:t>истики поступков героев, выделяе</w:t>
            </w:r>
            <w:r w:rsidR="003159F9" w:rsidRPr="00776D55">
              <w:rPr>
                <w:color w:val="000000"/>
              </w:rPr>
              <w:t>т признаки мифа в произведении.</w:t>
            </w:r>
          </w:p>
          <w:p w:rsidR="003159F9" w:rsidRPr="00776D55" w:rsidRDefault="002474A1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>тся с особенностями д</w:t>
            </w:r>
            <w:r w:rsidRPr="00776D55">
              <w:rPr>
                <w:color w:val="000000"/>
              </w:rPr>
              <w:t>ревнегреческих мифов, анализируе</w:t>
            </w:r>
            <w:r w:rsidR="003159F9" w:rsidRPr="00776D55">
              <w:rPr>
                <w:color w:val="000000"/>
              </w:rPr>
              <w:t>т текста с точки зрения характеристики поступков героев, выде</w:t>
            </w:r>
            <w:r w:rsidRPr="00776D55">
              <w:rPr>
                <w:color w:val="000000"/>
              </w:rPr>
              <w:t>ляе</w:t>
            </w:r>
            <w:r w:rsidR="003159F9" w:rsidRPr="00776D55">
              <w:rPr>
                <w:color w:val="000000"/>
              </w:rPr>
              <w:t>т признаки  мифа в произведении.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работа.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Знаком</w:t>
            </w:r>
            <w:r w:rsidR="002474A1" w:rsidRPr="00776D55">
              <w:rPr>
                <w:color w:val="000000"/>
              </w:rPr>
              <w:t>и</w:t>
            </w:r>
            <w:r w:rsidRPr="00776D55">
              <w:rPr>
                <w:color w:val="000000"/>
              </w:rPr>
              <w:t>тся с отличительными признаками народных сказок.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Знаком</w:t>
            </w:r>
            <w:r w:rsidR="002474A1" w:rsidRPr="00776D55">
              <w:rPr>
                <w:color w:val="000000"/>
              </w:rPr>
              <w:t>и</w:t>
            </w:r>
            <w:r w:rsidRPr="00776D55">
              <w:rPr>
                <w:color w:val="000000"/>
              </w:rPr>
              <w:t>тся с текстами сказок,  определя</w:t>
            </w:r>
            <w:r w:rsidR="002474A1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главные мысли сказок.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Анализиру</w:t>
            </w:r>
            <w:r w:rsidR="002474A1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тексты с точки зрения мифологических сюжетов, сказочной и устаревшей лексики, признаков волшебно</w:t>
            </w:r>
            <w:r w:rsidR="00A86768" w:rsidRPr="00776D55">
              <w:rPr>
                <w:color w:val="000000"/>
              </w:rPr>
              <w:t>й сказки, поступков героев, делит</w:t>
            </w:r>
            <w:r w:rsidRPr="00776D55">
              <w:rPr>
                <w:color w:val="000000"/>
              </w:rPr>
              <w:t xml:space="preserve"> текст на смысловые части.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Проверочная работа по теме «Народные сказки»</w:t>
            </w: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Былины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12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>тся с новым литературным жанром – былинами, их особенностями, стилистикой, персонажами, сказителями, историей записи былин.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>тся с текстом былины в прозаической форме, выделяют отличительные признаки былины, знакомятся с жизнеописанием Ильи Муромца как реального человека и героя былин.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техники чтения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Авторские сказки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 xml:space="preserve"> 19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>тся с историей создания сказок А.С. Пушкиным, с текстом сказки.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Анализирует те</w:t>
            </w:r>
            <w:proofErr w:type="gramStart"/>
            <w:r w:rsidRPr="00776D55">
              <w:rPr>
                <w:color w:val="000000"/>
              </w:rPr>
              <w:t>кст ск</w:t>
            </w:r>
            <w:proofErr w:type="gramEnd"/>
            <w:r w:rsidRPr="00776D55">
              <w:rPr>
                <w:color w:val="000000"/>
              </w:rPr>
              <w:t>азки, выделяе</w:t>
            </w:r>
            <w:r w:rsidR="003159F9" w:rsidRPr="00776D55">
              <w:rPr>
                <w:color w:val="000000"/>
              </w:rPr>
              <w:t>т описан</w:t>
            </w:r>
            <w:r w:rsidRPr="00776D55">
              <w:rPr>
                <w:color w:val="000000"/>
              </w:rPr>
              <w:t>ия персонажей автором, составляе</w:t>
            </w:r>
            <w:r w:rsidR="003159F9" w:rsidRPr="00776D55">
              <w:rPr>
                <w:color w:val="000000"/>
              </w:rPr>
              <w:t>т устных портретов героев.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Анализируе</w:t>
            </w:r>
            <w:r w:rsidR="003159F9" w:rsidRPr="00776D55">
              <w:rPr>
                <w:color w:val="000000"/>
              </w:rPr>
              <w:t>т текст с точки зрения выделения смысловы</w:t>
            </w:r>
            <w:r w:rsidRPr="00776D55">
              <w:rPr>
                <w:color w:val="000000"/>
              </w:rPr>
              <w:t>х частей, озаглавливает части, составляет план сказки, выбирае</w:t>
            </w:r>
            <w:r w:rsidR="003159F9" w:rsidRPr="00776D55">
              <w:rPr>
                <w:color w:val="000000"/>
              </w:rPr>
              <w:t>т отрывки для чтения наизусть и иллюстрирования.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теста «Авторские сказки».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Басни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Приобретае</w:t>
            </w:r>
            <w:r w:rsidR="003159F9" w:rsidRPr="00776D55">
              <w:rPr>
                <w:color w:val="000000"/>
              </w:rPr>
              <w:t>т новые знания о жанре басни, жизни и творчестве И.А.Крылова, знак</w:t>
            </w:r>
            <w:r w:rsidRPr="00776D55">
              <w:rPr>
                <w:color w:val="000000"/>
              </w:rPr>
              <w:t>омится с текстом басни, анализирует произведения, дае</w:t>
            </w:r>
            <w:r w:rsidR="003159F9" w:rsidRPr="00776D55">
              <w:rPr>
                <w:color w:val="000000"/>
              </w:rPr>
              <w:t>т характеристику персонажа.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 xml:space="preserve">тся с творчеством </w:t>
            </w:r>
            <w:r w:rsidRPr="00776D55">
              <w:rPr>
                <w:color w:val="000000"/>
              </w:rPr>
              <w:t>Эзопа, текстом басни, анализируе</w:t>
            </w:r>
            <w:r w:rsidR="003159F9" w:rsidRPr="00776D55">
              <w:rPr>
                <w:color w:val="000000"/>
              </w:rPr>
              <w:t>т произведения.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Сравнивае</w:t>
            </w:r>
            <w:r w:rsidR="003159F9" w:rsidRPr="00776D55">
              <w:rPr>
                <w:color w:val="000000"/>
              </w:rPr>
              <w:t>т произведения Эзопа и Крылова на один сюжет.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 «Работа и текстом»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Контрольное чтение.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Слово о родной земле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 xml:space="preserve"> 11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Углубляе</w:t>
            </w:r>
            <w:r w:rsidR="003159F9" w:rsidRPr="00776D55">
              <w:rPr>
                <w:color w:val="000000"/>
              </w:rPr>
              <w:t>т знания о понятиях «Родина», «Отечество», выделение выразительных сре</w:t>
            </w:r>
            <w:proofErr w:type="gramStart"/>
            <w:r w:rsidR="003159F9" w:rsidRPr="00776D55">
              <w:rPr>
                <w:color w:val="000000"/>
              </w:rPr>
              <w:t>дств в т</w:t>
            </w:r>
            <w:proofErr w:type="gramEnd"/>
            <w:r w:rsidR="003159F9" w:rsidRPr="00776D55">
              <w:rPr>
                <w:color w:val="000000"/>
              </w:rPr>
              <w:t>ексте.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Анализируе</w:t>
            </w:r>
            <w:r w:rsidR="003159F9" w:rsidRPr="00776D55">
              <w:rPr>
                <w:color w:val="000000"/>
              </w:rPr>
              <w:t>т лирические произведения с точки зрения эмоционально-смыслового содержания.</w:t>
            </w:r>
          </w:p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Анализируе</w:t>
            </w:r>
            <w:r w:rsidR="003159F9" w:rsidRPr="00776D55">
              <w:rPr>
                <w:color w:val="000000"/>
              </w:rPr>
              <w:t>т лирические произведения с точки зрения авторских переживаний.</w:t>
            </w:r>
          </w:p>
          <w:p w:rsidR="003159F9" w:rsidRPr="00776D55" w:rsidRDefault="003159F9" w:rsidP="00AC50DE">
            <w:pPr>
              <w:spacing w:line="360" w:lineRule="auto"/>
              <w:ind w:left="708" w:hanging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86768"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прошлом Родины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Знакоми</w:t>
            </w:r>
            <w:r w:rsidR="003159F9" w:rsidRPr="00776D55">
              <w:rPr>
                <w:color w:val="000000"/>
              </w:rPr>
              <w:t>тся с историе</w:t>
            </w:r>
            <w:r w:rsidRPr="00776D55">
              <w:rPr>
                <w:color w:val="000000"/>
              </w:rPr>
              <w:t>й первых книг на Руси, сравнивае</w:t>
            </w:r>
            <w:r w:rsidR="003159F9" w:rsidRPr="00776D55">
              <w:rPr>
                <w:color w:val="000000"/>
              </w:rPr>
              <w:t>т произведения с современными литерату</w:t>
            </w:r>
            <w:r w:rsidRPr="00776D55">
              <w:rPr>
                <w:color w:val="000000"/>
              </w:rPr>
              <w:t xml:space="preserve">рными </w:t>
            </w:r>
            <w:r w:rsidRPr="00776D55">
              <w:rPr>
                <w:color w:val="000000"/>
              </w:rPr>
              <w:lastRenderedPageBreak/>
              <w:t>произведениями, анализируе</w:t>
            </w:r>
            <w:r w:rsidR="003159F9" w:rsidRPr="00776D55">
              <w:rPr>
                <w:color w:val="000000"/>
              </w:rPr>
              <w:t xml:space="preserve">т  </w:t>
            </w:r>
            <w:r w:rsidRPr="00776D55">
              <w:rPr>
                <w:color w:val="000000"/>
              </w:rPr>
              <w:t>и выявляе</w:t>
            </w:r>
            <w:r w:rsidR="003159F9" w:rsidRPr="00776D55">
              <w:rPr>
                <w:color w:val="000000"/>
              </w:rPr>
              <w:t>т особенности древних летописей.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Сравнивают произведения с летописью, выявляют сходства и отличия.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 xml:space="preserve"> 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Прошла по земле война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</w:t>
            </w:r>
            <w:r w:rsidR="003159F9"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новые знания об Отечественной войне. </w:t>
            </w:r>
          </w:p>
          <w:p w:rsidR="003159F9" w:rsidRPr="00776D55" w:rsidRDefault="00A86768" w:rsidP="00AC50D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</w:t>
            </w:r>
            <w:r w:rsidR="003159F9"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умения привлекать собственный жизненный опыт в процессе анализа литературного произведения, соединя</w:t>
            </w:r>
            <w:r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159F9"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систему образов произведения с его главной мыслью.</w:t>
            </w:r>
          </w:p>
          <w:p w:rsidR="003159F9" w:rsidRPr="00776D55" w:rsidRDefault="00A86768" w:rsidP="00AC50D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Сравнивае</w:t>
            </w:r>
            <w:r w:rsidR="003159F9" w:rsidRPr="00776D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произведения схожие по сюжету.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добре и красоте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A86768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Обогати</w:t>
            </w:r>
            <w:r w:rsidR="003159F9" w:rsidRPr="00776D55">
              <w:rPr>
                <w:color w:val="000000"/>
              </w:rPr>
              <w:t>т знания о богатстве,</w:t>
            </w:r>
            <w:r w:rsidRPr="00776D55">
              <w:rPr>
                <w:color w:val="000000"/>
              </w:rPr>
              <w:t xml:space="preserve"> красоте родной природы, 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Переда</w:t>
            </w:r>
            <w:r w:rsidR="00A86768" w:rsidRPr="00776D55">
              <w:rPr>
                <w:color w:val="000000"/>
              </w:rPr>
              <w:t>ет</w:t>
            </w:r>
            <w:r w:rsidRPr="00776D55">
              <w:rPr>
                <w:color w:val="000000"/>
              </w:rPr>
              <w:t xml:space="preserve"> при чтении переживаний, выраженных поэтом в произведении, приобрет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 опыт самоанализа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Сдела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анализ авторской позиции, определя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способов ее выражения.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чтение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Мир детства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pStyle w:val="a9"/>
              <w:shd w:val="clear" w:color="auto" w:fill="FFFFFF"/>
              <w:spacing w:after="0" w:line="294" w:lineRule="atLeast"/>
              <w:rPr>
                <w:color w:val="000000"/>
              </w:rPr>
            </w:pPr>
            <w:r w:rsidRPr="00776D55">
              <w:rPr>
                <w:color w:val="000000"/>
              </w:rPr>
              <w:t>Анализиру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текст, подгот</w:t>
            </w:r>
            <w:r w:rsidR="00A86768" w:rsidRPr="00776D55">
              <w:rPr>
                <w:color w:val="000000"/>
              </w:rPr>
              <w:t>авливает</w:t>
            </w:r>
            <w:r w:rsidRPr="00776D55">
              <w:rPr>
                <w:color w:val="000000"/>
              </w:rPr>
              <w:t xml:space="preserve"> текста к чтению по ролям, чтение с элементами драматизации</w:t>
            </w:r>
            <w:r w:rsidR="00A86768" w:rsidRPr="00776D55">
              <w:rPr>
                <w:color w:val="000000"/>
              </w:rPr>
              <w:t>.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Характеризу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персонажи, сюжетные ситуаций, созда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словесные иллюстраций, выража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собственные впечатления о своем детстве.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по материалам ЦОКО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Удивительные приключения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Выделя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 xml:space="preserve">т в тексте </w:t>
            </w:r>
            <w:proofErr w:type="gramStart"/>
            <w:r w:rsidRPr="00776D55">
              <w:rPr>
                <w:color w:val="000000"/>
              </w:rPr>
              <w:t>реальное</w:t>
            </w:r>
            <w:proofErr w:type="gramEnd"/>
            <w:r w:rsidRPr="00776D55">
              <w:rPr>
                <w:color w:val="000000"/>
              </w:rPr>
              <w:t xml:space="preserve"> и фантастическое, глупое и остроумное.</w:t>
            </w:r>
          </w:p>
          <w:p w:rsidR="003159F9" w:rsidRPr="00776D55" w:rsidRDefault="003159F9" w:rsidP="00AC50DE">
            <w:pPr>
              <w:pStyle w:val="a9"/>
              <w:shd w:val="clear" w:color="auto" w:fill="FFFFFF"/>
              <w:spacing w:after="0"/>
              <w:rPr>
                <w:color w:val="000000"/>
              </w:rPr>
            </w:pPr>
            <w:r w:rsidRPr="00776D55">
              <w:rPr>
                <w:color w:val="000000"/>
              </w:rPr>
              <w:t>Наблюда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>т над словом, иронией автора, юмором. Составля</w:t>
            </w:r>
            <w:r w:rsidR="00A86768" w:rsidRPr="00776D55">
              <w:rPr>
                <w:color w:val="000000"/>
              </w:rPr>
              <w:t>е</w:t>
            </w:r>
            <w:r w:rsidRPr="00776D55">
              <w:rPr>
                <w:color w:val="000000"/>
              </w:rPr>
              <w:t xml:space="preserve">т портреты героев, </w:t>
            </w:r>
            <w:r w:rsidRPr="00776D55">
              <w:rPr>
                <w:color w:val="000000"/>
              </w:rPr>
              <w:lastRenderedPageBreak/>
              <w:t>характери</w:t>
            </w:r>
            <w:r w:rsidR="00A86768" w:rsidRPr="00776D55">
              <w:rPr>
                <w:color w:val="000000"/>
              </w:rPr>
              <w:t xml:space="preserve">зует </w:t>
            </w:r>
            <w:r w:rsidRPr="00776D55">
              <w:rPr>
                <w:color w:val="000000"/>
              </w:rPr>
              <w:t xml:space="preserve"> персонаж</w:t>
            </w:r>
            <w:r w:rsidR="00A86768" w:rsidRPr="00776D55">
              <w:rPr>
                <w:color w:val="000000"/>
              </w:rPr>
              <w:t>и.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контрольное чтение.</w:t>
            </w:r>
          </w:p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159F9" w:rsidRPr="005478FC" w:rsidTr="00776D55">
        <w:trPr>
          <w:trHeight w:val="483"/>
          <w:jc w:val="center"/>
        </w:trPr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F9" w:rsidRPr="00776D55" w:rsidRDefault="003159F9" w:rsidP="00AC50D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159F9" w:rsidRDefault="003159F9" w:rsidP="003159F9"/>
    <w:p w:rsidR="003159F9" w:rsidRDefault="003159F9" w:rsidP="003159F9"/>
    <w:p w:rsidR="003159F9" w:rsidRDefault="003159F9" w:rsidP="003159F9"/>
    <w:p w:rsidR="003159F9" w:rsidRPr="00BB67C4" w:rsidRDefault="003159F9" w:rsidP="00BB67C4">
      <w:pPr>
        <w:jc w:val="center"/>
        <w:rPr>
          <w:rFonts w:ascii="Times New Roman" w:hAnsi="Times New Roman" w:cs="Times New Roman"/>
          <w:b/>
          <w:sz w:val="24"/>
        </w:rPr>
      </w:pPr>
    </w:p>
    <w:sectPr w:rsidR="003159F9" w:rsidRPr="00BB67C4" w:rsidSect="002757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C44"/>
    <w:multiLevelType w:val="hybridMultilevel"/>
    <w:tmpl w:val="7B14498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744CDE"/>
    <w:multiLevelType w:val="hybridMultilevel"/>
    <w:tmpl w:val="6F10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BDD"/>
    <w:multiLevelType w:val="hybridMultilevel"/>
    <w:tmpl w:val="BA7464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D3902D7"/>
    <w:multiLevelType w:val="hybridMultilevel"/>
    <w:tmpl w:val="4BC8C5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DBF1DE6"/>
    <w:multiLevelType w:val="hybridMultilevel"/>
    <w:tmpl w:val="A860D4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E44785F"/>
    <w:multiLevelType w:val="hybridMultilevel"/>
    <w:tmpl w:val="36F81F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25B69ED"/>
    <w:multiLevelType w:val="hybridMultilevel"/>
    <w:tmpl w:val="937A2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3E721A"/>
    <w:multiLevelType w:val="hybridMultilevel"/>
    <w:tmpl w:val="73421C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D0D436C"/>
    <w:multiLevelType w:val="hybridMultilevel"/>
    <w:tmpl w:val="6C2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27B02"/>
    <w:multiLevelType w:val="hybridMultilevel"/>
    <w:tmpl w:val="986CCBDE"/>
    <w:lvl w:ilvl="0" w:tplc="A72CE26C">
      <w:start w:val="1"/>
      <w:numFmt w:val="bullet"/>
      <w:lvlText w:val="-"/>
      <w:lvlJc w:val="left"/>
      <w:pPr>
        <w:ind w:left="473" w:hanging="361"/>
      </w:pPr>
      <w:rPr>
        <w:rFonts w:ascii="Sylfaen" w:eastAsia="Sylfaen" w:hAnsi="Sylfaen" w:hint="default"/>
        <w:w w:val="99"/>
        <w:sz w:val="24"/>
        <w:szCs w:val="24"/>
      </w:rPr>
    </w:lvl>
    <w:lvl w:ilvl="1" w:tplc="0B8EBEF0">
      <w:start w:val="1"/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ACD025B0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1B060EC2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C201E70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662BA70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FA4CBD3E">
      <w:start w:val="1"/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869A2AA8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EA7C27AE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10">
    <w:nsid w:val="2B9816B2"/>
    <w:multiLevelType w:val="hybridMultilevel"/>
    <w:tmpl w:val="16A2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6D1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E2C8E"/>
    <w:multiLevelType w:val="hybridMultilevel"/>
    <w:tmpl w:val="E358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1861"/>
    <w:multiLevelType w:val="hybridMultilevel"/>
    <w:tmpl w:val="E6EEC7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1631BA"/>
    <w:multiLevelType w:val="hybridMultilevel"/>
    <w:tmpl w:val="C428AD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8374B10"/>
    <w:multiLevelType w:val="hybridMultilevel"/>
    <w:tmpl w:val="3CF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82C6A"/>
    <w:multiLevelType w:val="hybridMultilevel"/>
    <w:tmpl w:val="1BAA9A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ABF4285"/>
    <w:multiLevelType w:val="hybridMultilevel"/>
    <w:tmpl w:val="EC08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D5CD9"/>
    <w:multiLevelType w:val="hybridMultilevel"/>
    <w:tmpl w:val="5FB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016C1"/>
    <w:multiLevelType w:val="hybridMultilevel"/>
    <w:tmpl w:val="C210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E3512"/>
    <w:multiLevelType w:val="hybridMultilevel"/>
    <w:tmpl w:val="14D0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A40B0"/>
    <w:multiLevelType w:val="hybridMultilevel"/>
    <w:tmpl w:val="B15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C01D9"/>
    <w:multiLevelType w:val="hybridMultilevel"/>
    <w:tmpl w:val="641AC160"/>
    <w:lvl w:ilvl="0" w:tplc="0DD40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7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6"/>
  </w:num>
  <w:num w:numId="19">
    <w:abstractNumId w:val="15"/>
  </w:num>
  <w:num w:numId="20">
    <w:abstractNumId w:val="20"/>
  </w:num>
  <w:num w:numId="21">
    <w:abstractNumId w:val="0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3F"/>
    <w:rsid w:val="000530AB"/>
    <w:rsid w:val="00127F60"/>
    <w:rsid w:val="001B42CD"/>
    <w:rsid w:val="0021379D"/>
    <w:rsid w:val="00226A0E"/>
    <w:rsid w:val="002474A1"/>
    <w:rsid w:val="0027573F"/>
    <w:rsid w:val="002C6362"/>
    <w:rsid w:val="002F3533"/>
    <w:rsid w:val="003159F9"/>
    <w:rsid w:val="003B449B"/>
    <w:rsid w:val="004E01D6"/>
    <w:rsid w:val="00503CBA"/>
    <w:rsid w:val="00562A20"/>
    <w:rsid w:val="00727FA0"/>
    <w:rsid w:val="00776D55"/>
    <w:rsid w:val="00781860"/>
    <w:rsid w:val="00795AAE"/>
    <w:rsid w:val="007A2403"/>
    <w:rsid w:val="00856748"/>
    <w:rsid w:val="00871140"/>
    <w:rsid w:val="008929A2"/>
    <w:rsid w:val="008D620D"/>
    <w:rsid w:val="00913DB0"/>
    <w:rsid w:val="0093798E"/>
    <w:rsid w:val="00991C6F"/>
    <w:rsid w:val="009A4165"/>
    <w:rsid w:val="009F477B"/>
    <w:rsid w:val="00A86768"/>
    <w:rsid w:val="00AA0143"/>
    <w:rsid w:val="00AC50DE"/>
    <w:rsid w:val="00B30DA1"/>
    <w:rsid w:val="00B55748"/>
    <w:rsid w:val="00B67704"/>
    <w:rsid w:val="00B77D75"/>
    <w:rsid w:val="00BB67C4"/>
    <w:rsid w:val="00BD1E9C"/>
    <w:rsid w:val="00BD406C"/>
    <w:rsid w:val="00C5263C"/>
    <w:rsid w:val="00CF6F92"/>
    <w:rsid w:val="00D86E1E"/>
    <w:rsid w:val="00DA02CF"/>
    <w:rsid w:val="00E035AC"/>
    <w:rsid w:val="00E53E65"/>
    <w:rsid w:val="00EA0D70"/>
    <w:rsid w:val="00EF1051"/>
    <w:rsid w:val="00FB7F10"/>
    <w:rsid w:val="00FC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3F"/>
    <w:pPr>
      <w:spacing w:after="0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73F"/>
    <w:pPr>
      <w:ind w:left="720"/>
      <w:contextualSpacing/>
    </w:pPr>
  </w:style>
  <w:style w:type="character" w:customStyle="1" w:styleId="c0">
    <w:name w:val="c0"/>
    <w:basedOn w:val="a0"/>
    <w:rsid w:val="0027573F"/>
  </w:style>
  <w:style w:type="paragraph" w:customStyle="1" w:styleId="Standard">
    <w:name w:val="Standard"/>
    <w:rsid w:val="0027573F"/>
    <w:pPr>
      <w:suppressAutoHyphens/>
      <w:autoSpaceDN w:val="0"/>
      <w:spacing w:after="0" w:line="240" w:lineRule="atLeast"/>
      <w:textAlignment w:val="baseline"/>
    </w:pPr>
    <w:rPr>
      <w:rFonts w:ascii="Calibri" w:eastAsia="SimSun" w:hAnsi="Calibri" w:cs="Calibri"/>
      <w:kern w:val="3"/>
    </w:rPr>
  </w:style>
  <w:style w:type="paragraph" w:styleId="a4">
    <w:name w:val="Body Text"/>
    <w:basedOn w:val="a"/>
    <w:link w:val="a5"/>
    <w:unhideWhenUsed/>
    <w:rsid w:val="002757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75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uiPriority w:val="10"/>
    <w:qFormat/>
    <w:rsid w:val="0027573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757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a8">
    <w:name w:val="Базовый"/>
    <w:rsid w:val="0027573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7573F"/>
    <w:pPr>
      <w:widowControl w:val="0"/>
      <w:spacing w:before="5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FC5EA5"/>
    <w:pPr>
      <w:suppressAutoHyphens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C5EA5"/>
  </w:style>
  <w:style w:type="character" w:styleId="aa">
    <w:name w:val="Emphasis"/>
    <w:basedOn w:val="a0"/>
    <w:uiPriority w:val="20"/>
    <w:qFormat/>
    <w:rsid w:val="00FC5EA5"/>
    <w:rPr>
      <w:i/>
      <w:iCs/>
    </w:rPr>
  </w:style>
  <w:style w:type="table" w:styleId="ab">
    <w:name w:val="Table Grid"/>
    <w:basedOn w:val="a1"/>
    <w:uiPriority w:val="59"/>
    <w:rsid w:val="00CF6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B6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65">
    <w:name w:val="c65"/>
    <w:basedOn w:val="a0"/>
    <w:rsid w:val="001B42CD"/>
  </w:style>
  <w:style w:type="character" w:customStyle="1" w:styleId="c3">
    <w:name w:val="c3"/>
    <w:basedOn w:val="a0"/>
    <w:rsid w:val="001B42CD"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3B449B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B449B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c1">
    <w:name w:val="c1"/>
    <w:basedOn w:val="a"/>
    <w:uiPriority w:val="99"/>
    <w:rsid w:val="00B3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3">
    <w:name w:val="c3 c13"/>
    <w:uiPriority w:val="99"/>
    <w:rsid w:val="00B30DA1"/>
    <w:rPr>
      <w:rFonts w:cs="Times New Roman"/>
    </w:rPr>
  </w:style>
  <w:style w:type="paragraph" w:styleId="ac">
    <w:name w:val="Body Text Indent"/>
    <w:basedOn w:val="a"/>
    <w:link w:val="ad"/>
    <w:uiPriority w:val="99"/>
    <w:semiHidden/>
    <w:unhideWhenUsed/>
    <w:rsid w:val="00991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1C6F"/>
  </w:style>
  <w:style w:type="paragraph" w:customStyle="1" w:styleId="Tabl">
    <w:name w:val="Tabl"/>
    <w:basedOn w:val="a"/>
    <w:rsid w:val="002F3533"/>
    <w:pPr>
      <w:widowControl w:val="0"/>
      <w:autoSpaceDE w:val="0"/>
      <w:autoSpaceDN w:val="0"/>
      <w:spacing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paragraph" w:customStyle="1" w:styleId="ae">
    <w:name w:val="Ξαϋχνϋι"/>
    <w:basedOn w:val="a"/>
    <w:uiPriority w:val="99"/>
    <w:rsid w:val="00776D5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Zag11">
    <w:name w:val="Zag_11"/>
    <w:rsid w:val="0077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39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2018-11-11T03:53:00Z</dcterms:created>
  <dcterms:modified xsi:type="dcterms:W3CDTF">2021-02-18T03:07:00Z</dcterms:modified>
</cp:coreProperties>
</file>